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4A" w:rsidRPr="0069587D" w:rsidRDefault="00BD424A" w:rsidP="00BD424A">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1</w:t>
      </w:r>
    </w:p>
    <w:p w:rsidR="00BD424A" w:rsidRDefault="00BD424A" w:rsidP="00BD424A">
      <w:pPr>
        <w:widowControl w:val="0"/>
        <w:spacing w:after="0"/>
        <w:jc w:val="center"/>
        <w:rPr>
          <w:rFonts w:ascii="Times New Roman" w:hAnsi="Times New Roman" w:cs="Times New Roman"/>
          <w:b/>
          <w:sz w:val="28"/>
          <w:szCs w:val="28"/>
          <w:lang w:val="uk-UA"/>
        </w:rPr>
      </w:pPr>
      <w:r w:rsidRPr="0069587D">
        <w:rPr>
          <w:rFonts w:ascii="Times New Roman" w:hAnsi="Times New Roman" w:cs="Times New Roman"/>
          <w:b/>
          <w:sz w:val="28"/>
          <w:szCs w:val="28"/>
          <w:lang w:val="uk-UA"/>
        </w:rPr>
        <w:t>Польсько-російський переклад сучасного поетичного твору</w:t>
      </w:r>
    </w:p>
    <w:p w:rsidR="00BD424A" w:rsidRDefault="00BD424A" w:rsidP="00BD424A">
      <w:pPr>
        <w:shd w:val="clear" w:color="auto" w:fill="FFFFFF"/>
        <w:spacing w:after="0" w:line="240" w:lineRule="auto"/>
        <w:jc w:val="right"/>
        <w:outlineLvl w:val="3"/>
        <w:rPr>
          <w:rFonts w:ascii="Times New Roman" w:eastAsia="Times New Roman" w:hAnsi="Times New Roman" w:cs="Times New Roman"/>
          <w:b/>
          <w:bCs/>
          <w:i/>
          <w:color w:val="000000"/>
          <w:spacing w:val="15"/>
          <w:sz w:val="28"/>
          <w:szCs w:val="28"/>
          <w:lang w:val="uk-UA"/>
        </w:rPr>
      </w:pPr>
    </w:p>
    <w:p w:rsidR="00BD424A" w:rsidRPr="006132B9" w:rsidRDefault="00BD424A" w:rsidP="00BD424A">
      <w:pPr>
        <w:shd w:val="clear" w:color="auto" w:fill="FFFFFF"/>
        <w:spacing w:after="0" w:line="240" w:lineRule="auto"/>
        <w:jc w:val="right"/>
        <w:outlineLvl w:val="3"/>
        <w:rPr>
          <w:rFonts w:ascii="Times New Roman" w:eastAsia="Times New Roman" w:hAnsi="Times New Roman" w:cs="Times New Roman"/>
          <w:b/>
          <w:bCs/>
          <w:i/>
          <w:color w:val="000000"/>
          <w:spacing w:val="15"/>
          <w:sz w:val="28"/>
          <w:szCs w:val="28"/>
          <w:lang w:val="uk-UA"/>
        </w:rPr>
      </w:pPr>
      <w:r w:rsidRPr="006132B9">
        <w:rPr>
          <w:rFonts w:ascii="Times New Roman" w:eastAsia="Times New Roman" w:hAnsi="Times New Roman" w:cs="Times New Roman"/>
          <w:b/>
          <w:bCs/>
          <w:i/>
          <w:color w:val="000000"/>
          <w:spacing w:val="15"/>
          <w:sz w:val="28"/>
          <w:szCs w:val="28"/>
          <w:lang w:val="pl-PL"/>
        </w:rPr>
        <w:t xml:space="preserve">Wisława Szymborska </w:t>
      </w:r>
    </w:p>
    <w:p w:rsidR="00BD424A" w:rsidRPr="000A4B78" w:rsidRDefault="00BD424A" w:rsidP="00BD424A">
      <w:pPr>
        <w:shd w:val="clear" w:color="auto" w:fill="FFFFFF"/>
        <w:spacing w:after="0" w:line="240" w:lineRule="auto"/>
        <w:jc w:val="center"/>
        <w:outlineLvl w:val="3"/>
        <w:rPr>
          <w:rFonts w:ascii="Times New Roman" w:eastAsia="Times New Roman" w:hAnsi="Times New Roman" w:cs="Times New Roman"/>
          <w:b/>
          <w:bCs/>
          <w:i/>
          <w:color w:val="000000"/>
          <w:sz w:val="28"/>
          <w:szCs w:val="28"/>
          <w:lang w:val="uk-UA"/>
        </w:rPr>
      </w:pPr>
      <w:r w:rsidRPr="000A4B78">
        <w:rPr>
          <w:rFonts w:ascii="Times New Roman" w:eastAsia="Times New Roman" w:hAnsi="Times New Roman" w:cs="Times New Roman"/>
          <w:b/>
          <w:bCs/>
          <w:i/>
          <w:color w:val="000000"/>
          <w:sz w:val="28"/>
          <w:szCs w:val="28"/>
          <w:lang w:val="pl-PL"/>
        </w:rPr>
        <w:t>Gawęda o miłości do ziemi ojczystej</w:t>
      </w:r>
    </w:p>
    <w:p w:rsidR="00BD424A" w:rsidRPr="006132B9" w:rsidRDefault="00BD424A" w:rsidP="00BD424A">
      <w:pPr>
        <w:shd w:val="clear" w:color="auto" w:fill="FFFFFF"/>
        <w:spacing w:after="0" w:line="240" w:lineRule="auto"/>
        <w:jc w:val="center"/>
        <w:outlineLvl w:val="3"/>
        <w:rPr>
          <w:rFonts w:ascii="Times New Roman" w:eastAsia="Times New Roman" w:hAnsi="Times New Roman" w:cs="Times New Roman"/>
          <w:b/>
          <w:bCs/>
          <w:color w:val="000000"/>
          <w:spacing w:val="15"/>
          <w:sz w:val="28"/>
          <w:szCs w:val="28"/>
          <w:lang w:val="uk-UA"/>
        </w:rPr>
      </w:pP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Bez tej miłości można żyć,</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mieć serce suche jak orzeszek,</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malutki los naparstkiem pić</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z dala od zgryzot i pocieszeń,</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na własną miarę znać nadzieję,</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w mroku kryjówkę sobie uwić,</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o blasku próchna mówić „dnieje”,</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o blasku słońca nic nie mówić.</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Jakiej miłości brakło im,</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że są jak okno wypalone,</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rozbite szkło, rozwiany dym,</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jak drzewo z nagła powalone,</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które za płytko wrosło w ziemię,</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któremu wyrwał wiatr korzenie</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i jeszcze żyje cząstkę czasu,</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ale już traci swe zielenie</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i już nie szumi w chórze lasu?</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Ziemio ojczysta, ziemio jasna,</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nie będę powalonym drzewem.</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Codziennie mocniej w ciebie wrastam</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radością, smutkiem, dumą, gniewem.</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Nie będę jak zerwana nić.</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Odrzucam pusto brzmiące słowa.</w:t>
      </w:r>
    </w:p>
    <w:p w:rsidR="00BD424A" w:rsidRDefault="00BD424A" w:rsidP="00BD424A">
      <w:pPr>
        <w:spacing w:after="0"/>
        <w:ind w:firstLine="709"/>
        <w:rPr>
          <w:rFonts w:ascii="Times New Roman" w:eastAsia="Times New Roman" w:hAnsi="Times New Roman" w:cs="Times New Roman"/>
          <w:color w:val="000000"/>
          <w:sz w:val="28"/>
          <w:szCs w:val="28"/>
          <w:shd w:val="clear" w:color="auto" w:fill="FFFFFF"/>
          <w:lang w:val="uk-UA"/>
        </w:rPr>
      </w:pPr>
      <w:r w:rsidRPr="006132B9">
        <w:rPr>
          <w:rFonts w:ascii="Times New Roman" w:eastAsia="Times New Roman" w:hAnsi="Times New Roman" w:cs="Times New Roman"/>
          <w:color w:val="000000"/>
          <w:sz w:val="28"/>
          <w:szCs w:val="28"/>
          <w:shd w:val="clear" w:color="auto" w:fill="FFFFFF"/>
          <w:lang w:val="pl-PL"/>
        </w:rPr>
        <w:t>Można nie kochać cię – i żyć,</w:t>
      </w:r>
    </w:p>
    <w:p w:rsidR="00BD424A" w:rsidRPr="006132B9" w:rsidRDefault="00BD424A" w:rsidP="00BD424A">
      <w:pPr>
        <w:spacing w:after="0"/>
        <w:ind w:firstLine="709"/>
        <w:rPr>
          <w:rFonts w:ascii="Times New Roman" w:eastAsiaTheme="minorHAnsi" w:hAnsi="Times New Roman" w:cs="Times New Roman"/>
          <w:b/>
          <w:sz w:val="28"/>
          <w:szCs w:val="28"/>
          <w:lang w:val="pl-PL" w:eastAsia="en-US"/>
        </w:rPr>
      </w:pPr>
      <w:r w:rsidRPr="006132B9">
        <w:rPr>
          <w:rFonts w:ascii="Times New Roman" w:eastAsia="Times New Roman" w:hAnsi="Times New Roman" w:cs="Times New Roman"/>
          <w:color w:val="000000"/>
          <w:sz w:val="28"/>
          <w:szCs w:val="28"/>
          <w:shd w:val="clear" w:color="auto" w:fill="FFFFFF"/>
          <w:lang w:val="pl-PL"/>
        </w:rPr>
        <w:t>ale nie można owocować.</w:t>
      </w:r>
    </w:p>
    <w:p w:rsidR="00BD424A" w:rsidRPr="006132B9" w:rsidRDefault="00BD424A" w:rsidP="00BD424A">
      <w:pPr>
        <w:widowControl w:val="0"/>
        <w:spacing w:after="0"/>
        <w:ind w:firstLine="709"/>
        <w:jc w:val="center"/>
        <w:rPr>
          <w:rFonts w:ascii="Times New Roman" w:hAnsi="Times New Roman" w:cs="Times New Roman"/>
          <w:b/>
          <w:caps/>
          <w:sz w:val="28"/>
          <w:szCs w:val="28"/>
          <w:lang w:val="pl-PL"/>
        </w:rPr>
      </w:pPr>
    </w:p>
    <w:p w:rsidR="00BD424A" w:rsidRPr="0069587D" w:rsidRDefault="00BD424A" w:rsidP="00BD424A">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2</w:t>
      </w:r>
    </w:p>
    <w:p w:rsidR="00BD424A" w:rsidRDefault="00BD424A" w:rsidP="00BD424A">
      <w:pPr>
        <w:widowControl w:val="0"/>
        <w:spacing w:after="0"/>
        <w:jc w:val="center"/>
        <w:rPr>
          <w:rFonts w:ascii="Times New Roman" w:hAnsi="Times New Roman" w:cs="Times New Roman"/>
          <w:b/>
          <w:sz w:val="28"/>
          <w:szCs w:val="28"/>
          <w:lang w:val="uk-UA"/>
        </w:rPr>
      </w:pPr>
      <w:r w:rsidRPr="0069587D">
        <w:rPr>
          <w:rFonts w:ascii="Times New Roman" w:hAnsi="Times New Roman" w:cs="Times New Roman"/>
          <w:b/>
          <w:sz w:val="28"/>
          <w:szCs w:val="28"/>
          <w:lang w:val="uk-UA"/>
        </w:rPr>
        <w:t>Російсько-польський переклад сучасної прози</w:t>
      </w:r>
    </w:p>
    <w:p w:rsidR="00BD424A" w:rsidRDefault="00BD424A" w:rsidP="00BD424A">
      <w:pPr>
        <w:shd w:val="clear" w:color="auto" w:fill="FFFFFF"/>
        <w:spacing w:after="0" w:line="240" w:lineRule="auto"/>
        <w:jc w:val="right"/>
        <w:outlineLvl w:val="0"/>
        <w:rPr>
          <w:rFonts w:ascii="Times New Roman" w:eastAsia="Times New Roman" w:hAnsi="Times New Roman" w:cs="Times New Roman"/>
          <w:b/>
          <w:i/>
          <w:kern w:val="36"/>
          <w:sz w:val="28"/>
          <w:szCs w:val="28"/>
          <w:bdr w:val="none" w:sz="0" w:space="0" w:color="auto" w:frame="1"/>
          <w:lang w:val="uk-UA"/>
        </w:rPr>
      </w:pPr>
    </w:p>
    <w:p w:rsidR="00BD424A" w:rsidRPr="006132B9" w:rsidRDefault="00BD424A" w:rsidP="00BD424A">
      <w:pPr>
        <w:shd w:val="clear" w:color="auto" w:fill="FFFFFF"/>
        <w:spacing w:after="0" w:line="240" w:lineRule="auto"/>
        <w:jc w:val="right"/>
        <w:outlineLvl w:val="0"/>
        <w:rPr>
          <w:rFonts w:ascii="Times New Roman" w:eastAsia="Times New Roman" w:hAnsi="Times New Roman" w:cs="Times New Roman"/>
          <w:b/>
          <w:i/>
          <w:kern w:val="36"/>
          <w:sz w:val="28"/>
          <w:szCs w:val="28"/>
          <w:bdr w:val="none" w:sz="0" w:space="0" w:color="auto" w:frame="1"/>
          <w:lang w:val="uk-UA"/>
        </w:rPr>
      </w:pPr>
      <w:proofErr w:type="spellStart"/>
      <w:r w:rsidRPr="006132B9">
        <w:rPr>
          <w:rFonts w:ascii="Times New Roman" w:eastAsia="Times New Roman" w:hAnsi="Times New Roman" w:cs="Times New Roman"/>
          <w:b/>
          <w:i/>
          <w:kern w:val="36"/>
          <w:sz w:val="28"/>
          <w:szCs w:val="28"/>
          <w:bdr w:val="none" w:sz="0" w:space="0" w:color="auto" w:frame="1"/>
          <w:lang w:val="uk-UA"/>
        </w:rPr>
        <w:t>Светлана</w:t>
      </w:r>
      <w:proofErr w:type="spellEnd"/>
      <w:r w:rsidRPr="006132B9">
        <w:rPr>
          <w:rFonts w:ascii="Times New Roman" w:eastAsia="Times New Roman" w:hAnsi="Times New Roman" w:cs="Times New Roman"/>
          <w:b/>
          <w:i/>
          <w:kern w:val="36"/>
          <w:sz w:val="28"/>
          <w:szCs w:val="28"/>
          <w:bdr w:val="none" w:sz="0" w:space="0" w:color="auto" w:frame="1"/>
          <w:lang w:val="uk-UA"/>
        </w:rPr>
        <w:t xml:space="preserve"> </w:t>
      </w:r>
      <w:proofErr w:type="spellStart"/>
      <w:r w:rsidRPr="006132B9">
        <w:rPr>
          <w:rFonts w:ascii="Times New Roman" w:eastAsia="Times New Roman" w:hAnsi="Times New Roman" w:cs="Times New Roman"/>
          <w:b/>
          <w:i/>
          <w:kern w:val="36"/>
          <w:sz w:val="28"/>
          <w:szCs w:val="28"/>
          <w:bdr w:val="none" w:sz="0" w:space="0" w:color="auto" w:frame="1"/>
          <w:lang w:val="uk-UA"/>
        </w:rPr>
        <w:t>Роженко</w:t>
      </w:r>
      <w:proofErr w:type="spellEnd"/>
    </w:p>
    <w:p w:rsidR="00BD424A" w:rsidRPr="000A4B78" w:rsidRDefault="00BD424A" w:rsidP="00BD424A">
      <w:pPr>
        <w:shd w:val="clear" w:color="auto" w:fill="FFFFFF"/>
        <w:spacing w:after="0" w:line="240" w:lineRule="auto"/>
        <w:jc w:val="center"/>
        <w:outlineLvl w:val="0"/>
        <w:rPr>
          <w:rFonts w:ascii="Times New Roman" w:eastAsia="Times New Roman" w:hAnsi="Times New Roman" w:cs="Times New Roman"/>
          <w:b/>
          <w:i/>
          <w:kern w:val="36"/>
          <w:sz w:val="28"/>
          <w:szCs w:val="28"/>
          <w:bdr w:val="none" w:sz="0" w:space="0" w:color="auto" w:frame="1"/>
          <w:lang w:val="uk-UA"/>
        </w:rPr>
      </w:pPr>
      <w:r w:rsidRPr="000A4B78">
        <w:rPr>
          <w:rFonts w:ascii="Times New Roman" w:eastAsia="Times New Roman" w:hAnsi="Times New Roman" w:cs="Times New Roman"/>
          <w:b/>
          <w:i/>
          <w:kern w:val="36"/>
          <w:sz w:val="28"/>
          <w:szCs w:val="28"/>
          <w:bdr w:val="none" w:sz="0" w:space="0" w:color="auto" w:frame="1"/>
        </w:rPr>
        <w:t>Вижу только добро</w:t>
      </w:r>
    </w:p>
    <w:p w:rsidR="00BD424A" w:rsidRPr="000A4B78" w:rsidRDefault="00BD424A" w:rsidP="00BD424A">
      <w:pPr>
        <w:shd w:val="clear" w:color="auto" w:fill="FFFFFF"/>
        <w:spacing w:after="0" w:line="240" w:lineRule="auto"/>
        <w:jc w:val="center"/>
        <w:outlineLvl w:val="0"/>
        <w:rPr>
          <w:rFonts w:ascii="Times New Roman" w:eastAsia="Times New Roman" w:hAnsi="Times New Roman" w:cs="Times New Roman"/>
          <w:b/>
          <w:kern w:val="36"/>
          <w:sz w:val="28"/>
          <w:szCs w:val="28"/>
          <w:lang w:val="uk-UA"/>
        </w:rPr>
      </w:pP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rPr>
      </w:pPr>
      <w:r>
        <w:rPr>
          <w:sz w:val="28"/>
          <w:szCs w:val="28"/>
        </w:rPr>
        <w:t xml:space="preserve">В одной деревеньке жил молодой парень. И был он влюблён сильно и безответно в первую красавицу на всю округу. Девушка владела сердцами почти всех </w:t>
      </w:r>
      <w:r>
        <w:rPr>
          <w:sz w:val="28"/>
          <w:szCs w:val="28"/>
        </w:rPr>
        <w:lastRenderedPageBreak/>
        <w:t>юношей в деревне и очень гордилась своей привлекательностью, но никому не отдавала предпочтение.</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rPr>
      </w:pPr>
      <w:r>
        <w:rPr>
          <w:sz w:val="28"/>
          <w:szCs w:val="28"/>
        </w:rPr>
        <w:t>И тогда решил юноша стать воином сильным и смелым. И видя могучего бойца, в обмундировании, с наградами, девушка станет его женой.</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rPr>
      </w:pPr>
      <w:r>
        <w:rPr>
          <w:sz w:val="28"/>
          <w:szCs w:val="28"/>
        </w:rPr>
        <w:t>И ушёл он в город, на солдатскую службу. Дослужился до офицера, отличился в боях, возмужал и вернулся героем в родную деревню. Но девушка даже не посмотрела в его сторону. Впрочем, она так и не выбрала своего суженого.</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lang w:val="uk-UA"/>
        </w:rPr>
      </w:pPr>
      <w:r>
        <w:rPr>
          <w:sz w:val="28"/>
          <w:szCs w:val="28"/>
        </w:rPr>
        <w:t>Тогда молодой мужчина решил стать богатым, уж тогда девушка точно не устоит перед дорогими подарками. Поступил он на службу к купцу телохранителем, учился у того. И вскоре открыл своё дело, разбогател и вернулся в родную деревню всеми уважаемым купцом. Но девушка равнодушно приняла его подарки, лишь показала ещё более щедрые подношения от других соискателей её руки.</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lang w:val="uk-UA"/>
        </w:rPr>
      </w:pPr>
      <w:r>
        <w:rPr>
          <w:sz w:val="28"/>
          <w:szCs w:val="28"/>
        </w:rPr>
        <w:t>И тогда решил мужчина набраться мудрости. Оставил он все свои богатства семье и пошёл по миру искать ума. Вернулся он через несколько лет в родную деревню, слывя человеком мудрым. Но не пошёл он к дому красавицы, а стал спокойно жить, делясь с другими своей мудростью.</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rPr>
      </w:pPr>
      <w:r>
        <w:rPr>
          <w:sz w:val="28"/>
          <w:szCs w:val="28"/>
        </w:rPr>
        <w:t>Прошло время, девушка так и не вышла замуж, считая недостойными её красоты все предложения. Но поток дней неумолим и каждый новый день зеркало отражало всё меньшую привлекательность женщины. И никто уже не хотел брать её в жены. Непомерная гордыня и кичливость отпугивали людей. Оставшись одна, пришла женщина к мудрецу и спросила, хочет ли он взять её в жены. И согласился мудрец.</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lang w:val="uk-UA"/>
        </w:rPr>
      </w:pPr>
      <w:r>
        <w:rPr>
          <w:sz w:val="28"/>
          <w:szCs w:val="28"/>
        </w:rPr>
        <w:t>Возмутились люди:</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lang w:val="uk-UA"/>
        </w:rPr>
      </w:pPr>
      <w:r>
        <w:rPr>
          <w:sz w:val="28"/>
          <w:szCs w:val="28"/>
          <w:lang w:val="uk-UA"/>
        </w:rPr>
        <w:t>-</w:t>
      </w:r>
      <w:r>
        <w:rPr>
          <w:sz w:val="28"/>
          <w:szCs w:val="28"/>
        </w:rPr>
        <w:t xml:space="preserve"> Зачем ты берёшь в жёны сварливую старую женщину, которая сделала тебе так много зла?</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lang w:val="uk-UA"/>
        </w:rPr>
      </w:pPr>
      <w:r>
        <w:rPr>
          <w:sz w:val="28"/>
          <w:szCs w:val="28"/>
        </w:rPr>
        <w:t>Улыбнулся мудрец:</w:t>
      </w:r>
    </w:p>
    <w:p w:rsidR="00BD424A" w:rsidRDefault="00BD424A" w:rsidP="00BD424A">
      <w:pPr>
        <w:pStyle w:val="a3"/>
        <w:shd w:val="clear" w:color="auto" w:fill="FFFFFF"/>
        <w:spacing w:before="0" w:beforeAutospacing="0" w:after="0" w:afterAutospacing="0" w:line="276" w:lineRule="auto"/>
        <w:ind w:firstLine="709"/>
        <w:contextualSpacing/>
        <w:jc w:val="both"/>
        <w:rPr>
          <w:sz w:val="28"/>
          <w:szCs w:val="28"/>
        </w:rPr>
      </w:pPr>
      <w:r>
        <w:rPr>
          <w:sz w:val="28"/>
          <w:szCs w:val="28"/>
          <w:lang w:val="uk-UA"/>
        </w:rPr>
        <w:t>-</w:t>
      </w:r>
      <w:r>
        <w:rPr>
          <w:sz w:val="28"/>
          <w:szCs w:val="28"/>
        </w:rPr>
        <w:t xml:space="preserve"> Я вижу только добро. Если бы не она, я бы никогда не стал тем, кем являюсь сейчас.</w:t>
      </w:r>
    </w:p>
    <w:p w:rsidR="00BD424A" w:rsidRPr="006132B9" w:rsidRDefault="00BD424A" w:rsidP="00BD424A">
      <w:pPr>
        <w:widowControl w:val="0"/>
        <w:spacing w:after="0"/>
        <w:jc w:val="center"/>
        <w:rPr>
          <w:rFonts w:ascii="Times New Roman" w:hAnsi="Times New Roman" w:cs="Times New Roman"/>
          <w:b/>
          <w:caps/>
          <w:sz w:val="28"/>
          <w:szCs w:val="28"/>
        </w:rPr>
      </w:pPr>
    </w:p>
    <w:p w:rsidR="00BD424A" w:rsidRPr="0069587D" w:rsidRDefault="00BD424A" w:rsidP="00BD424A">
      <w:pPr>
        <w:widowControl w:val="0"/>
        <w:spacing w:after="0"/>
        <w:jc w:val="center"/>
        <w:rPr>
          <w:rFonts w:ascii="Times New Roman" w:hAnsi="Times New Roman" w:cs="Times New Roman"/>
          <w:b/>
          <w:caps/>
          <w:sz w:val="28"/>
          <w:szCs w:val="28"/>
          <w:lang w:val="uk-UA"/>
        </w:rPr>
      </w:pPr>
      <w:r w:rsidRPr="0069587D">
        <w:rPr>
          <w:rFonts w:ascii="Times New Roman" w:hAnsi="Times New Roman" w:cs="Times New Roman"/>
          <w:b/>
          <w:caps/>
          <w:sz w:val="28"/>
          <w:szCs w:val="28"/>
          <w:lang w:val="uk-UA"/>
        </w:rPr>
        <w:t>Номінація 3</w:t>
      </w:r>
    </w:p>
    <w:p w:rsidR="00BD424A" w:rsidRPr="003E53ED" w:rsidRDefault="00BD424A" w:rsidP="00BD424A">
      <w:pPr>
        <w:widowControl w:val="0"/>
        <w:spacing w:after="0"/>
        <w:jc w:val="center"/>
        <w:rPr>
          <w:rFonts w:ascii="Times New Roman" w:hAnsi="Times New Roman" w:cs="Times New Roman"/>
          <w:b/>
          <w:i/>
          <w:sz w:val="28"/>
          <w:szCs w:val="28"/>
          <w:lang w:val="uk-UA"/>
        </w:rPr>
      </w:pPr>
      <w:r w:rsidRPr="003E53ED">
        <w:rPr>
          <w:rFonts w:ascii="Times New Roman" w:hAnsi="Times New Roman" w:cs="Times New Roman"/>
          <w:b/>
          <w:sz w:val="28"/>
          <w:szCs w:val="28"/>
          <w:lang w:val="uk-UA"/>
        </w:rPr>
        <w:t>Переклад сучасного поетичного твору з української мови на російську</w:t>
      </w:r>
      <w:r w:rsidRPr="003E53ED">
        <w:rPr>
          <w:rFonts w:ascii="Times New Roman" w:hAnsi="Times New Roman" w:cs="Times New Roman"/>
          <w:b/>
          <w:i/>
          <w:sz w:val="28"/>
          <w:szCs w:val="28"/>
        </w:rPr>
        <w:t xml:space="preserve"> </w:t>
      </w:r>
    </w:p>
    <w:p w:rsidR="00BD424A" w:rsidRDefault="00BD424A" w:rsidP="00BD424A">
      <w:pPr>
        <w:widowControl w:val="0"/>
        <w:spacing w:after="0"/>
        <w:jc w:val="right"/>
        <w:rPr>
          <w:rFonts w:ascii="Times New Roman" w:hAnsi="Times New Roman" w:cs="Times New Roman"/>
          <w:b/>
          <w:i/>
          <w:sz w:val="28"/>
          <w:szCs w:val="28"/>
          <w:lang w:val="uk-UA"/>
        </w:rPr>
      </w:pPr>
    </w:p>
    <w:p w:rsidR="00BD424A" w:rsidRPr="00B537A0" w:rsidRDefault="00BD424A" w:rsidP="00BD424A">
      <w:pPr>
        <w:widowControl w:val="0"/>
        <w:spacing w:after="0"/>
        <w:jc w:val="right"/>
        <w:rPr>
          <w:rFonts w:ascii="Times New Roman" w:hAnsi="Times New Roman" w:cs="Times New Roman"/>
          <w:b/>
          <w:i/>
          <w:sz w:val="28"/>
          <w:szCs w:val="28"/>
          <w:lang w:val="uk-UA"/>
        </w:rPr>
      </w:pPr>
      <w:r>
        <w:rPr>
          <w:rFonts w:ascii="Times New Roman" w:hAnsi="Times New Roman" w:cs="Times New Roman"/>
          <w:b/>
          <w:i/>
          <w:sz w:val="28"/>
          <w:szCs w:val="28"/>
          <w:lang w:val="uk-UA"/>
        </w:rPr>
        <w:t xml:space="preserve">Сергій </w:t>
      </w:r>
      <w:proofErr w:type="spellStart"/>
      <w:r>
        <w:rPr>
          <w:rFonts w:ascii="Times New Roman" w:hAnsi="Times New Roman" w:cs="Times New Roman"/>
          <w:b/>
          <w:i/>
          <w:sz w:val="28"/>
          <w:szCs w:val="28"/>
          <w:lang w:val="uk-UA"/>
        </w:rPr>
        <w:t>Жадан</w:t>
      </w:r>
      <w:proofErr w:type="spellEnd"/>
    </w:p>
    <w:p w:rsidR="00BD424A" w:rsidRDefault="00BD424A" w:rsidP="00BD424A">
      <w:pPr>
        <w:widowControl w:val="0"/>
        <w:spacing w:after="0"/>
        <w:jc w:val="center"/>
        <w:rPr>
          <w:rFonts w:ascii="Times New Roman" w:hAnsi="Times New Roman" w:cs="Times New Roman"/>
          <w:b/>
          <w:i/>
          <w:sz w:val="28"/>
          <w:szCs w:val="28"/>
          <w:lang w:val="uk-UA"/>
        </w:rPr>
      </w:pPr>
      <w:r>
        <w:rPr>
          <w:rFonts w:ascii="Times New Roman" w:hAnsi="Times New Roman" w:cs="Times New Roman"/>
          <w:b/>
          <w:i/>
          <w:sz w:val="28"/>
          <w:szCs w:val="28"/>
          <w:lang w:val="uk-UA"/>
        </w:rPr>
        <w:t>За хвилину до того, як випаде дощ…</w:t>
      </w:r>
    </w:p>
    <w:p w:rsidR="00BD424A" w:rsidRPr="00B537A0" w:rsidRDefault="00BD424A" w:rsidP="00BD424A">
      <w:pPr>
        <w:widowControl w:val="0"/>
        <w:spacing w:after="0"/>
        <w:jc w:val="center"/>
        <w:rPr>
          <w:rFonts w:ascii="Times New Roman" w:hAnsi="Times New Roman" w:cs="Times New Roman"/>
          <w:b/>
          <w:i/>
          <w:sz w:val="28"/>
          <w:szCs w:val="28"/>
          <w:lang w:val="uk-UA"/>
        </w:rPr>
      </w:pP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За хвилину до того, як випаде дощ,</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ти відчуєш, як шкіра вібрує під тиском</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 xml:space="preserve">ще не </w:t>
      </w:r>
      <w:proofErr w:type="spellStart"/>
      <w:r w:rsidRPr="00B537A0">
        <w:rPr>
          <w:rFonts w:ascii="Times New Roman" w:hAnsi="Times New Roman" w:cs="Times New Roman"/>
          <w:sz w:val="28"/>
          <w:szCs w:val="28"/>
          <w:lang w:val="uk-UA"/>
        </w:rPr>
        <w:t>випалих</w:t>
      </w:r>
      <w:proofErr w:type="spellEnd"/>
      <w:r w:rsidRPr="00B537A0">
        <w:rPr>
          <w:rFonts w:ascii="Times New Roman" w:hAnsi="Times New Roman" w:cs="Times New Roman"/>
          <w:sz w:val="28"/>
          <w:szCs w:val="28"/>
          <w:lang w:val="uk-UA"/>
        </w:rPr>
        <w:t xml:space="preserve"> крапель, що ляжуть уздовж</w:t>
      </w:r>
    </w:p>
    <w:p w:rsidR="00BD424A"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твого тіла і враз його стиснуть.</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Так легкі голуби, на вулицях кинуті,</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lastRenderedPageBreak/>
        <w:t>відчувають смак їжі за мить до годівлі,</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так солдат, що за хвилю повинен загинути,</w:t>
      </w:r>
    </w:p>
    <w:p w:rsidR="00BD424A" w:rsidRDefault="00BD424A" w:rsidP="00BD424A">
      <w:pPr>
        <w:widowControl w:val="0"/>
        <w:spacing w:after="0"/>
        <w:ind w:firstLine="709"/>
        <w:jc w:val="both"/>
        <w:rPr>
          <w:rFonts w:ascii="Times New Roman" w:hAnsi="Times New Roman" w:cs="Times New Roman"/>
          <w:sz w:val="28"/>
          <w:szCs w:val="28"/>
          <w:lang w:val="uk-UA"/>
        </w:rPr>
      </w:pPr>
      <w:proofErr w:type="spellStart"/>
      <w:r w:rsidRPr="00B537A0">
        <w:rPr>
          <w:rFonts w:ascii="Times New Roman" w:hAnsi="Times New Roman" w:cs="Times New Roman"/>
          <w:sz w:val="28"/>
          <w:szCs w:val="28"/>
          <w:lang w:val="uk-UA"/>
        </w:rPr>
        <w:t>відчува</w:t>
      </w:r>
      <w:proofErr w:type="spellEnd"/>
      <w:r w:rsidRPr="00B537A0">
        <w:rPr>
          <w:rFonts w:ascii="Times New Roman" w:hAnsi="Times New Roman" w:cs="Times New Roman"/>
          <w:sz w:val="28"/>
          <w:szCs w:val="28"/>
          <w:lang w:val="uk-UA"/>
        </w:rPr>
        <w:t xml:space="preserve"> деформації у власному тілі.</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Сміх, що має до мене назавтра прийти,</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розпізнаю сьогодні поміж плачу я.</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 xml:space="preserve">За хвилину до того, як з‘явишся ти, – </w:t>
      </w:r>
    </w:p>
    <w:p w:rsidR="00BD424A" w:rsidRPr="00B537A0" w:rsidRDefault="00BD424A" w:rsidP="00BD424A">
      <w:pPr>
        <w:widowControl w:val="0"/>
        <w:spacing w:after="0"/>
        <w:ind w:firstLine="709"/>
        <w:jc w:val="both"/>
        <w:rPr>
          <w:rFonts w:ascii="Times New Roman" w:hAnsi="Times New Roman" w:cs="Times New Roman"/>
          <w:sz w:val="28"/>
          <w:szCs w:val="28"/>
          <w:lang w:val="uk-UA"/>
        </w:rPr>
      </w:pPr>
      <w:r w:rsidRPr="00B537A0">
        <w:rPr>
          <w:rFonts w:ascii="Times New Roman" w:hAnsi="Times New Roman" w:cs="Times New Roman"/>
          <w:sz w:val="28"/>
          <w:szCs w:val="28"/>
          <w:lang w:val="uk-UA"/>
        </w:rPr>
        <w:t>я тебе передчую.</w:t>
      </w:r>
    </w:p>
    <w:p w:rsidR="00BD424A" w:rsidRDefault="00BD424A" w:rsidP="00BD424A">
      <w:pPr>
        <w:widowControl w:val="0"/>
        <w:spacing w:after="0"/>
        <w:jc w:val="center"/>
        <w:rPr>
          <w:rFonts w:ascii="Times New Roman" w:hAnsi="Times New Roman" w:cs="Times New Roman"/>
          <w:b/>
          <w:i/>
          <w:sz w:val="28"/>
          <w:szCs w:val="28"/>
          <w:lang w:val="uk-UA"/>
        </w:rPr>
      </w:pPr>
    </w:p>
    <w:p w:rsidR="00BD424A" w:rsidRDefault="00BD424A" w:rsidP="00BD424A">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Номінація 3</w:t>
      </w:r>
    </w:p>
    <w:p w:rsidR="00BD424A" w:rsidRPr="003E53ED" w:rsidRDefault="00BD424A" w:rsidP="00BD424A">
      <w:pPr>
        <w:widowControl w:val="0"/>
        <w:spacing w:after="0"/>
        <w:jc w:val="center"/>
        <w:rPr>
          <w:rFonts w:ascii="Times New Roman" w:hAnsi="Times New Roman" w:cs="Times New Roman"/>
          <w:b/>
          <w:sz w:val="28"/>
          <w:szCs w:val="28"/>
          <w:lang w:val="uk-UA"/>
        </w:rPr>
      </w:pPr>
      <w:r w:rsidRPr="003E53ED">
        <w:rPr>
          <w:rFonts w:ascii="Times New Roman" w:hAnsi="Times New Roman" w:cs="Times New Roman"/>
          <w:b/>
          <w:sz w:val="28"/>
          <w:szCs w:val="28"/>
          <w:lang w:val="uk-UA"/>
        </w:rPr>
        <w:t>Переклад сучасного поетичного твору з російської мови на українську</w:t>
      </w:r>
    </w:p>
    <w:p w:rsidR="00BD424A" w:rsidRDefault="00BD424A" w:rsidP="00BD424A">
      <w:pPr>
        <w:widowControl w:val="0"/>
        <w:spacing w:after="0"/>
        <w:ind w:firstLine="709"/>
        <w:jc w:val="right"/>
        <w:rPr>
          <w:rFonts w:ascii="Times New Roman" w:hAnsi="Times New Roman" w:cs="Times New Roman"/>
          <w:b/>
          <w:i/>
          <w:sz w:val="28"/>
          <w:szCs w:val="28"/>
          <w:lang w:val="uk-UA"/>
        </w:rPr>
      </w:pPr>
    </w:p>
    <w:p w:rsidR="00BD424A" w:rsidRDefault="00BD424A" w:rsidP="00BD424A">
      <w:pPr>
        <w:widowControl w:val="0"/>
        <w:spacing w:after="0"/>
        <w:ind w:firstLine="709"/>
        <w:jc w:val="right"/>
        <w:rPr>
          <w:rFonts w:ascii="Times New Roman" w:hAnsi="Times New Roman" w:cs="Times New Roman"/>
          <w:b/>
          <w:i/>
          <w:sz w:val="28"/>
          <w:szCs w:val="28"/>
          <w:lang w:val="uk-UA"/>
        </w:rPr>
      </w:pPr>
      <w:proofErr w:type="spellStart"/>
      <w:r>
        <w:rPr>
          <w:rFonts w:ascii="Times New Roman" w:hAnsi="Times New Roman" w:cs="Times New Roman"/>
          <w:b/>
          <w:i/>
          <w:sz w:val="28"/>
          <w:szCs w:val="28"/>
          <w:lang w:val="uk-UA"/>
        </w:rPr>
        <w:t>Вера</w:t>
      </w:r>
      <w:proofErr w:type="spellEnd"/>
      <w:r>
        <w:rPr>
          <w:rFonts w:ascii="Times New Roman" w:hAnsi="Times New Roman" w:cs="Times New Roman"/>
          <w:b/>
          <w:i/>
          <w:sz w:val="28"/>
          <w:szCs w:val="28"/>
          <w:lang w:val="uk-UA"/>
        </w:rPr>
        <w:t xml:space="preserve"> Полозкова</w:t>
      </w:r>
    </w:p>
    <w:p w:rsidR="00BD424A" w:rsidRPr="000A4B78" w:rsidRDefault="00BD424A" w:rsidP="00BD424A">
      <w:pPr>
        <w:widowControl w:val="0"/>
        <w:spacing w:after="0"/>
        <w:jc w:val="center"/>
        <w:rPr>
          <w:rFonts w:ascii="Times New Roman" w:hAnsi="Times New Roman" w:cs="Times New Roman"/>
          <w:b/>
          <w:i/>
          <w:sz w:val="28"/>
          <w:szCs w:val="28"/>
          <w:shd w:val="clear" w:color="auto" w:fill="FFFFFF"/>
        </w:rPr>
      </w:pPr>
      <w:r w:rsidRPr="000A4B78">
        <w:rPr>
          <w:rFonts w:ascii="Times New Roman" w:hAnsi="Times New Roman" w:cs="Times New Roman"/>
          <w:b/>
          <w:i/>
          <w:sz w:val="28"/>
          <w:szCs w:val="28"/>
          <w:shd w:val="clear" w:color="auto" w:fill="FFFFFF"/>
        </w:rPr>
        <w:t>А ведь это твоя последняя жизнь…</w:t>
      </w:r>
    </w:p>
    <w:p w:rsidR="00BD424A" w:rsidRPr="001F5D60" w:rsidRDefault="00BD424A" w:rsidP="00BD424A">
      <w:pPr>
        <w:widowControl w:val="0"/>
        <w:spacing w:after="0"/>
        <w:jc w:val="center"/>
        <w:rPr>
          <w:rFonts w:ascii="Times New Roman" w:hAnsi="Times New Roman" w:cs="Times New Roman"/>
          <w:b/>
          <w:i/>
          <w:sz w:val="28"/>
          <w:szCs w:val="28"/>
          <w:lang w:val="uk-UA"/>
        </w:rPr>
      </w:pP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ведь это твоя последняя жизнь, хоть сама-то себе не ври.</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Родилась пошвырять пожитки, друзей обнять перед рейсом.</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Купить себе анестетиков в дьюти-фри.</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Покивать смешливым индусам или корейцам.</w:t>
      </w:r>
    </w:p>
    <w:p w:rsidR="00BD424A" w:rsidRDefault="00BD424A" w:rsidP="00BD424A">
      <w:pPr>
        <w:spacing w:after="0"/>
        <w:ind w:firstLine="709"/>
        <w:rPr>
          <w:rFonts w:ascii="Times New Roman" w:hAnsi="Times New Roman" w:cs="Times New Roman"/>
          <w:sz w:val="28"/>
          <w:szCs w:val="28"/>
          <w:shd w:val="clear" w:color="auto" w:fill="FFFFFF"/>
          <w:lang w:val="uk-UA"/>
        </w:rPr>
      </w:pP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ведь это твоё последнее тело, одноместный крепкий скелет.</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Зал ожидания перед вылетом к горним кущам.</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Погоди, детка, ещё два-три десятка лет –</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Сядешь да посмеёшься со Всемогущим.</w:t>
      </w:r>
    </w:p>
    <w:p w:rsidR="00BD424A" w:rsidRDefault="00BD424A" w:rsidP="00BD424A">
      <w:pPr>
        <w:spacing w:after="0"/>
        <w:ind w:firstLine="709"/>
        <w:rPr>
          <w:rFonts w:ascii="Times New Roman" w:hAnsi="Times New Roman" w:cs="Times New Roman"/>
          <w:sz w:val="28"/>
          <w:szCs w:val="28"/>
          <w:shd w:val="clear" w:color="auto" w:fill="FFFFFF"/>
          <w:lang w:val="uk-UA"/>
        </w:rPr>
      </w:pP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Если жалеть о чем-то, то лишь о том,</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так тяжело доходишь до вечных истин.</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Моя новая чёлка фильтрует мир решетом,</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Он становится мне чуть менее ненавистен.</w:t>
      </w:r>
    </w:p>
    <w:p w:rsidR="00BD424A" w:rsidRDefault="00BD424A" w:rsidP="00BD424A">
      <w:pPr>
        <w:spacing w:after="0"/>
        <w:ind w:firstLine="709"/>
        <w:rPr>
          <w:rFonts w:ascii="Times New Roman" w:hAnsi="Times New Roman" w:cs="Times New Roman"/>
          <w:sz w:val="28"/>
          <w:szCs w:val="28"/>
          <w:shd w:val="clear" w:color="auto" w:fill="FFFFFF"/>
          <w:lang w:val="uk-UA"/>
        </w:rPr>
      </w:pP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Всё, что ещё неведомо – сядь, отведай.</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Всё, что с земли не видно – исследуй над.</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Это твоя последняя юность в конкретно этой</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Непростой системе координат.</w:t>
      </w:r>
    </w:p>
    <w:p w:rsidR="00BD424A" w:rsidRDefault="00BD424A" w:rsidP="00BD424A">
      <w:pPr>
        <w:spacing w:after="0"/>
        <w:ind w:firstLine="709"/>
        <w:rPr>
          <w:rFonts w:ascii="Times New Roman" w:hAnsi="Times New Roman" w:cs="Times New Roman"/>
          <w:sz w:val="28"/>
          <w:szCs w:val="28"/>
          <w:shd w:val="clear" w:color="auto" w:fill="FFFFFF"/>
          <w:lang w:val="uk-UA"/>
        </w:rPr>
      </w:pP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Легче танцуй стихом, каблуками щёлкай.</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Спать не давать – так целому городку.</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ещё ты такая славная с этой чёлкой.</w:t>
      </w:r>
    </w:p>
    <w:p w:rsidR="00BD424A" w:rsidRDefault="00BD424A" w:rsidP="00BD424A">
      <w:pPr>
        <w:spacing w:after="0"/>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Повезёт же весной какому-то</w:t>
      </w:r>
    </w:p>
    <w:p w:rsidR="00BD424A" w:rsidRDefault="00BD424A" w:rsidP="00BD424A">
      <w:pPr>
        <w:spacing w:after="0"/>
        <w:ind w:firstLine="709"/>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rPr>
        <w:t>Дураку.</w:t>
      </w:r>
    </w:p>
    <w:p w:rsidR="00BD424A" w:rsidRDefault="00BD424A" w:rsidP="00BD424A">
      <w:pPr>
        <w:widowControl w:val="0"/>
        <w:spacing w:after="0"/>
        <w:jc w:val="center"/>
        <w:rPr>
          <w:rFonts w:ascii="Times New Roman" w:hAnsi="Times New Roman" w:cs="Times New Roman"/>
          <w:b/>
          <w:caps/>
          <w:sz w:val="28"/>
          <w:szCs w:val="28"/>
          <w:highlight w:val="yellow"/>
          <w:lang w:val="uk-UA"/>
        </w:rPr>
      </w:pPr>
    </w:p>
    <w:p w:rsidR="00BD424A" w:rsidRPr="00076823" w:rsidRDefault="00BD424A" w:rsidP="00BD424A">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Номінація 5</w:t>
      </w:r>
    </w:p>
    <w:p w:rsidR="00BD424A" w:rsidRPr="00701A86" w:rsidRDefault="00BD424A" w:rsidP="00BD424A">
      <w:pPr>
        <w:pStyle w:val="a3"/>
        <w:spacing w:before="0" w:beforeAutospacing="0" w:after="0" w:afterAutospacing="0" w:line="360" w:lineRule="auto"/>
        <w:jc w:val="center"/>
        <w:rPr>
          <w:b/>
          <w:iCs/>
          <w:sz w:val="28"/>
          <w:szCs w:val="28"/>
          <w:lang w:val="uk-UA"/>
        </w:rPr>
      </w:pPr>
      <w:r w:rsidRPr="00701A86">
        <w:rPr>
          <w:b/>
          <w:iCs/>
          <w:sz w:val="28"/>
          <w:szCs w:val="28"/>
          <w:lang w:val="uk-UA"/>
        </w:rPr>
        <w:t xml:space="preserve">Переклад вірша Джованні </w:t>
      </w:r>
      <w:proofErr w:type="spellStart"/>
      <w:r w:rsidRPr="00701A86">
        <w:rPr>
          <w:b/>
          <w:iCs/>
          <w:sz w:val="28"/>
          <w:szCs w:val="28"/>
          <w:lang w:val="uk-UA"/>
        </w:rPr>
        <w:t>Паск</w:t>
      </w:r>
      <w:r>
        <w:rPr>
          <w:b/>
          <w:iCs/>
          <w:sz w:val="28"/>
          <w:szCs w:val="28"/>
          <w:lang w:val="uk-UA"/>
        </w:rPr>
        <w:t>олі</w:t>
      </w:r>
      <w:proofErr w:type="spellEnd"/>
      <w:r>
        <w:rPr>
          <w:b/>
          <w:iCs/>
          <w:sz w:val="28"/>
          <w:szCs w:val="28"/>
          <w:lang w:val="uk-UA"/>
        </w:rPr>
        <w:t xml:space="preserve"> з італійської на українську</w:t>
      </w:r>
    </w:p>
    <w:p w:rsidR="00BD424A" w:rsidRPr="00A86829" w:rsidRDefault="00BD424A" w:rsidP="00BD424A">
      <w:pPr>
        <w:spacing w:after="0"/>
        <w:jc w:val="center"/>
        <w:rPr>
          <w:rFonts w:ascii="Times New Roman" w:eastAsia="Times New Roman" w:hAnsi="Times New Roman" w:cs="Times New Roman"/>
          <w:b/>
          <w:sz w:val="28"/>
          <w:szCs w:val="28"/>
          <w:lang w:val="uk-UA"/>
        </w:rPr>
      </w:pPr>
    </w:p>
    <w:p w:rsidR="00BD424A" w:rsidRPr="000A4B78" w:rsidRDefault="00BD424A" w:rsidP="00BD424A">
      <w:pPr>
        <w:spacing w:after="0"/>
        <w:jc w:val="center"/>
        <w:rPr>
          <w:rFonts w:ascii="Times New Roman" w:eastAsia="Times New Roman" w:hAnsi="Times New Roman" w:cs="Times New Roman"/>
          <w:b/>
          <w:i/>
          <w:sz w:val="28"/>
          <w:szCs w:val="28"/>
          <w:lang w:val="it-IT"/>
        </w:rPr>
      </w:pPr>
      <w:r w:rsidRPr="000A4B78">
        <w:rPr>
          <w:rFonts w:ascii="Times New Roman" w:eastAsia="Times New Roman" w:hAnsi="Times New Roman" w:cs="Times New Roman"/>
          <w:b/>
          <w:i/>
          <w:sz w:val="28"/>
          <w:szCs w:val="28"/>
          <w:lang w:val="it-IT"/>
        </w:rPr>
        <w:t>Il gelsomino notturno</w:t>
      </w:r>
    </w:p>
    <w:p w:rsidR="00BD424A" w:rsidRDefault="00BD424A" w:rsidP="00BD424A">
      <w:pPr>
        <w:pStyle w:val="a3"/>
        <w:spacing w:before="0" w:beforeAutospacing="0" w:after="0" w:afterAutospacing="0" w:line="276" w:lineRule="auto"/>
        <w:jc w:val="center"/>
        <w:rPr>
          <w:rStyle w:val="a5"/>
          <w:b/>
          <w:sz w:val="28"/>
          <w:szCs w:val="28"/>
          <w:lang w:val="uk-UA"/>
        </w:rPr>
      </w:pPr>
      <w:r w:rsidRPr="00701A86">
        <w:rPr>
          <w:rStyle w:val="a5"/>
          <w:b/>
          <w:sz w:val="28"/>
          <w:szCs w:val="28"/>
          <w:lang w:val="it-IT"/>
        </w:rPr>
        <w:t>di Giovanni Pascoli</w:t>
      </w:r>
    </w:p>
    <w:p w:rsidR="00BD424A" w:rsidRPr="000A4B78" w:rsidRDefault="00BD424A" w:rsidP="00BD424A">
      <w:pPr>
        <w:pStyle w:val="a3"/>
        <w:spacing w:before="0" w:beforeAutospacing="0" w:after="0" w:afterAutospacing="0" w:line="276" w:lineRule="auto"/>
        <w:jc w:val="center"/>
        <w:rPr>
          <w:rStyle w:val="a5"/>
          <w:sz w:val="28"/>
          <w:szCs w:val="28"/>
          <w:lang w:val="uk-UA"/>
        </w:rPr>
      </w:pPr>
    </w:p>
    <w:p w:rsidR="00BD424A" w:rsidRPr="00701A86" w:rsidRDefault="00BD424A" w:rsidP="00BD424A">
      <w:pPr>
        <w:spacing w:after="0" w:line="240" w:lineRule="auto"/>
        <w:ind w:firstLine="709"/>
        <w:rPr>
          <w:rFonts w:ascii="Times New Roman" w:eastAsia="Times New Roman" w:hAnsi="Times New Roman" w:cs="Times New Roman"/>
          <w:sz w:val="28"/>
          <w:szCs w:val="28"/>
          <w:lang w:val="en-US"/>
        </w:rPr>
      </w:pPr>
      <w:r w:rsidRPr="00701A86">
        <w:rPr>
          <w:rFonts w:ascii="Times New Roman" w:eastAsia="Times New Roman" w:hAnsi="Times New Roman" w:cs="Times New Roman"/>
          <w:sz w:val="28"/>
          <w:szCs w:val="28"/>
          <w:lang w:val="it-IT"/>
        </w:rPr>
        <w:t>E s’aprono i fiori notturni,</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nell’ora che penso ai miei cari.</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Sono apparse in mezzo ai viburni</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le farfalle crepuscolari.</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Da un pezzo si tacquero i gridi</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là sola una casa bisbiglia.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Sotto l’ali dormono i nidi,</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come gli occhi sotto le ciglia.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Dai calici aperti si esala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l’odore di fragole rosse.</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Splende un lume là nella sala.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Nasce l’erba sopra le fosse.</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Un’ape tardiva sussurra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trovando già prese le celle.</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La Chioccetta per l’aia azzurra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va col suo pigolio di stelle.</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Per tutta la notte s’esala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l’odore che passa col vento.</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Passa il lume su per la scala;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brilla al primo piano: s’è spento…</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è l’alba: si chiudono i petali</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un poco gualciti; si cova,</w:t>
      </w:r>
    </w:p>
    <w:p w:rsidR="00BD424A" w:rsidRPr="00701A86" w:rsidRDefault="00BD424A" w:rsidP="00BD424A">
      <w:pPr>
        <w:spacing w:after="0" w:line="240" w:lineRule="auto"/>
        <w:ind w:firstLine="709"/>
        <w:rPr>
          <w:rFonts w:ascii="Times New Roman" w:eastAsia="Times New Roman" w:hAnsi="Times New Roman" w:cs="Times New Roman"/>
          <w:sz w:val="28"/>
          <w:szCs w:val="28"/>
          <w:lang w:val="it-IT"/>
        </w:rPr>
      </w:pPr>
      <w:r w:rsidRPr="00701A86">
        <w:rPr>
          <w:rFonts w:ascii="Times New Roman" w:eastAsia="Times New Roman" w:hAnsi="Times New Roman" w:cs="Times New Roman"/>
          <w:sz w:val="28"/>
          <w:szCs w:val="28"/>
          <w:lang w:val="it-IT"/>
        </w:rPr>
        <w:t>dentro l’urna molle e segreta,</w:t>
      </w:r>
    </w:p>
    <w:p w:rsidR="00BD424A" w:rsidRPr="00701A86" w:rsidRDefault="00BD424A" w:rsidP="00BD424A">
      <w:pPr>
        <w:widowControl w:val="0"/>
        <w:spacing w:after="0"/>
        <w:ind w:firstLine="709"/>
        <w:rPr>
          <w:rFonts w:ascii="Times New Roman" w:hAnsi="Times New Roman" w:cs="Times New Roman"/>
          <w:b/>
          <w:caps/>
          <w:sz w:val="28"/>
          <w:szCs w:val="28"/>
          <w:highlight w:val="yellow"/>
          <w:lang w:val="uk-UA"/>
        </w:rPr>
      </w:pPr>
      <w:r w:rsidRPr="00701A86">
        <w:rPr>
          <w:rFonts w:ascii="Times New Roman" w:eastAsia="Times New Roman" w:hAnsi="Times New Roman" w:cs="Times New Roman"/>
          <w:sz w:val="28"/>
          <w:szCs w:val="28"/>
          <w:lang w:val="it-IT"/>
        </w:rPr>
        <w:t>non so che felicità nuova.</w:t>
      </w:r>
    </w:p>
    <w:p w:rsidR="00BD424A" w:rsidRDefault="00BD424A" w:rsidP="00BD424A">
      <w:pPr>
        <w:widowControl w:val="0"/>
        <w:spacing w:after="0"/>
        <w:jc w:val="center"/>
        <w:rPr>
          <w:rFonts w:ascii="Times New Roman" w:hAnsi="Times New Roman" w:cs="Times New Roman"/>
          <w:b/>
          <w:caps/>
          <w:sz w:val="28"/>
          <w:szCs w:val="28"/>
          <w:lang w:val="uk-UA"/>
        </w:rPr>
      </w:pPr>
    </w:p>
    <w:p w:rsidR="00BD424A" w:rsidRPr="00076823" w:rsidRDefault="00BD424A" w:rsidP="00BD424A">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Номінація 6</w:t>
      </w:r>
    </w:p>
    <w:p w:rsidR="00BD424A" w:rsidRPr="0045711E" w:rsidRDefault="00BD424A" w:rsidP="00BD424A">
      <w:pPr>
        <w:spacing w:after="0" w:line="360" w:lineRule="auto"/>
        <w:jc w:val="center"/>
        <w:rPr>
          <w:rStyle w:val="a5"/>
          <w:b/>
          <w:sz w:val="28"/>
          <w:szCs w:val="28"/>
          <w:lang w:val="uk-UA"/>
        </w:rPr>
      </w:pPr>
      <w:r w:rsidRPr="0045711E">
        <w:rPr>
          <w:rFonts w:ascii="Times New Roman" w:hAnsi="Times New Roman" w:cs="Times New Roman"/>
          <w:b/>
          <w:iCs/>
          <w:sz w:val="28"/>
          <w:szCs w:val="28"/>
          <w:lang w:val="uk-UA"/>
        </w:rPr>
        <w:t xml:space="preserve">Переклад уривку зі статті </w:t>
      </w:r>
      <w:proofErr w:type="spellStart"/>
      <w:r w:rsidRPr="0045711E">
        <w:rPr>
          <w:rFonts w:ascii="Times New Roman" w:hAnsi="Times New Roman" w:cs="Times New Roman"/>
          <w:b/>
          <w:iCs/>
          <w:sz w:val="28"/>
          <w:szCs w:val="28"/>
          <w:lang w:val="uk-UA"/>
        </w:rPr>
        <w:t>Андреа</w:t>
      </w:r>
      <w:proofErr w:type="spellEnd"/>
      <w:r w:rsidRPr="0045711E">
        <w:rPr>
          <w:rFonts w:ascii="Times New Roman" w:hAnsi="Times New Roman" w:cs="Times New Roman"/>
          <w:b/>
          <w:iCs/>
          <w:sz w:val="28"/>
          <w:szCs w:val="28"/>
          <w:lang w:val="uk-UA"/>
        </w:rPr>
        <w:t xml:space="preserve"> </w:t>
      </w:r>
      <w:proofErr w:type="spellStart"/>
      <w:r w:rsidRPr="0045711E">
        <w:rPr>
          <w:rFonts w:ascii="Times New Roman" w:hAnsi="Times New Roman" w:cs="Times New Roman"/>
          <w:b/>
          <w:iCs/>
          <w:sz w:val="28"/>
          <w:szCs w:val="28"/>
          <w:lang w:val="uk-UA"/>
        </w:rPr>
        <w:t>Бернардоні</w:t>
      </w:r>
      <w:proofErr w:type="spellEnd"/>
      <w:r w:rsidRPr="0045711E">
        <w:rPr>
          <w:rFonts w:ascii="Times New Roman" w:hAnsi="Times New Roman" w:cs="Times New Roman"/>
          <w:b/>
          <w:iCs/>
          <w:sz w:val="28"/>
          <w:szCs w:val="28"/>
          <w:lang w:val="uk-UA"/>
        </w:rPr>
        <w:t xml:space="preserve"> з італійської на українську</w:t>
      </w:r>
    </w:p>
    <w:p w:rsidR="00BD424A" w:rsidRPr="00A86829" w:rsidRDefault="00BD424A" w:rsidP="00BD424A">
      <w:pPr>
        <w:pStyle w:val="a3"/>
        <w:spacing w:before="0" w:beforeAutospacing="0" w:after="0" w:afterAutospacing="0" w:line="276" w:lineRule="auto"/>
        <w:jc w:val="center"/>
        <w:rPr>
          <w:b/>
          <w:sz w:val="32"/>
          <w:lang w:val="uk-UA"/>
        </w:rPr>
      </w:pPr>
    </w:p>
    <w:p w:rsidR="00BD424A" w:rsidRDefault="00BD424A" w:rsidP="00BD424A">
      <w:pPr>
        <w:pStyle w:val="a3"/>
        <w:spacing w:before="0" w:beforeAutospacing="0" w:after="0" w:afterAutospacing="0" w:line="276" w:lineRule="auto"/>
        <w:jc w:val="center"/>
        <w:rPr>
          <w:lang w:val="en-US"/>
        </w:rPr>
      </w:pPr>
      <w:r>
        <w:rPr>
          <w:b/>
          <w:sz w:val="32"/>
          <w:lang w:val="it-IT"/>
        </w:rPr>
        <w:t xml:space="preserve">La </w:t>
      </w:r>
      <w:r>
        <w:rPr>
          <w:b/>
          <w:i/>
          <w:sz w:val="32"/>
          <w:lang w:val="it-IT"/>
        </w:rPr>
        <w:t>Mappae Clavicula</w:t>
      </w:r>
      <w:r>
        <w:rPr>
          <w:b/>
          <w:sz w:val="32"/>
          <w:lang w:val="it-IT"/>
        </w:rPr>
        <w:t>e la tradizione dei ricettari</w:t>
      </w:r>
    </w:p>
    <w:p w:rsidR="00BD424A" w:rsidRPr="000A4B78" w:rsidRDefault="00BD424A" w:rsidP="00BD424A">
      <w:pPr>
        <w:spacing w:after="0"/>
        <w:jc w:val="center"/>
        <w:rPr>
          <w:rFonts w:ascii="Times New Roman" w:hAnsi="Times New Roman" w:cs="Times New Roman"/>
          <w:b/>
          <w:i/>
          <w:sz w:val="28"/>
          <w:szCs w:val="24"/>
          <w:lang w:val="it-IT"/>
        </w:rPr>
      </w:pPr>
      <w:r w:rsidRPr="000A4B78">
        <w:rPr>
          <w:rFonts w:ascii="Times New Roman" w:hAnsi="Times New Roman" w:cs="Times New Roman"/>
          <w:b/>
          <w:i/>
          <w:sz w:val="28"/>
          <w:szCs w:val="24"/>
          <w:lang w:val="it-IT"/>
        </w:rPr>
        <w:t>di Andrea Bernardoni</w:t>
      </w:r>
    </w:p>
    <w:p w:rsidR="00BD424A" w:rsidRDefault="00BD424A" w:rsidP="00BD424A">
      <w:pPr>
        <w:spacing w:after="0"/>
        <w:jc w:val="center"/>
        <w:rPr>
          <w:rFonts w:ascii="Times New Roman" w:hAnsi="Times New Roman" w:cs="Times New Roman"/>
          <w:i/>
          <w:sz w:val="28"/>
          <w:szCs w:val="24"/>
          <w:lang w:val="it-IT"/>
        </w:rPr>
      </w:pPr>
    </w:p>
    <w:p w:rsidR="00BD424A" w:rsidRDefault="00BD424A" w:rsidP="00BD424A">
      <w:pPr>
        <w:spacing w:after="0"/>
        <w:ind w:firstLine="709"/>
        <w:jc w:val="both"/>
        <w:rPr>
          <w:rFonts w:ascii="Times New Roman" w:hAnsi="Times New Roman" w:cs="Times New Roman"/>
          <w:b/>
          <w:sz w:val="28"/>
          <w:szCs w:val="24"/>
          <w:lang w:val="it-IT"/>
        </w:rPr>
      </w:pPr>
      <w:r>
        <w:rPr>
          <w:rFonts w:ascii="Times New Roman" w:hAnsi="Times New Roman" w:cs="Times New Roman"/>
          <w:b/>
          <w:sz w:val="28"/>
          <w:szCs w:val="24"/>
          <w:lang w:val="it-IT"/>
        </w:rPr>
        <w:t>La chiave per i segreti della natura</w:t>
      </w:r>
    </w:p>
    <w:p w:rsidR="00BD424A" w:rsidRDefault="00BD424A" w:rsidP="00BD424A">
      <w:pPr>
        <w:spacing w:after="0"/>
        <w:ind w:firstLine="709"/>
        <w:jc w:val="both"/>
        <w:rPr>
          <w:rFonts w:ascii="Times New Roman" w:hAnsi="Times New Roman" w:cs="Times New Roman"/>
          <w:sz w:val="28"/>
          <w:szCs w:val="24"/>
          <w:lang w:val="it-IT"/>
        </w:rPr>
      </w:pPr>
      <w:r>
        <w:rPr>
          <w:rFonts w:ascii="Times New Roman" w:hAnsi="Times New Roman" w:cs="Times New Roman"/>
          <w:sz w:val="28"/>
          <w:szCs w:val="24"/>
          <w:lang w:val="it-IT"/>
        </w:rPr>
        <w:t xml:space="preserve">Oltre ai reperti archeologici e i rari ordinamenti legislativi che regolano l’attivitàmineraria, la fonte più importante del periodo altomedievale relativa alle tecnichedi lavorazione metallurgiche e in generale di tutte le arti che, usando un termineinappropriato per l’epoca possiamo definire chimiche, è la </w:t>
      </w:r>
      <w:r>
        <w:rPr>
          <w:rFonts w:ascii="Times New Roman" w:hAnsi="Times New Roman" w:cs="Times New Roman"/>
          <w:i/>
          <w:sz w:val="28"/>
          <w:szCs w:val="24"/>
          <w:lang w:val="it-IT"/>
        </w:rPr>
        <w:t>MappaeClavicula</w:t>
      </w:r>
      <w:r>
        <w:rPr>
          <w:rFonts w:ascii="Times New Roman" w:hAnsi="Times New Roman" w:cs="Times New Roman"/>
          <w:sz w:val="28"/>
          <w:szCs w:val="24"/>
          <w:lang w:val="it-IT"/>
        </w:rPr>
        <w:t xml:space="preserve">,un ricettario di origine bizantina nel quale sono presenti anche numerosi brani trattida Vitruvio (I sec. a.C.) e </w:t>
      </w:r>
      <w:r>
        <w:rPr>
          <w:rFonts w:ascii="Times New Roman" w:hAnsi="Times New Roman" w:cs="Times New Roman"/>
          <w:sz w:val="28"/>
          <w:szCs w:val="24"/>
          <w:lang w:val="it-IT"/>
        </w:rPr>
        <w:lastRenderedPageBreak/>
        <w:t xml:space="preserve">Faventino (IV sec.), il cui titolo risulta ancora oggi didifficile interpretazione. Il termine </w:t>
      </w:r>
      <w:r>
        <w:rPr>
          <w:rFonts w:ascii="Times New Roman" w:hAnsi="Times New Roman" w:cs="Times New Roman"/>
          <w:i/>
          <w:sz w:val="28"/>
          <w:szCs w:val="24"/>
          <w:lang w:val="it-IT"/>
        </w:rPr>
        <w:t>Mappa</w:t>
      </w:r>
      <w:r>
        <w:rPr>
          <w:rFonts w:ascii="Times New Roman" w:hAnsi="Times New Roman" w:cs="Times New Roman"/>
          <w:sz w:val="28"/>
          <w:szCs w:val="24"/>
          <w:lang w:val="it-IT"/>
        </w:rPr>
        <w:t xml:space="preserve"> in latino significa tovagliolo, panno, drappo, a volte anche carta, mentre clavicula significa piccola chiave. I due termini sembranocompletamente slegati. Tale incongruenza è stata spiegata ipotizzando unatraduzione sbagliata dal greco dovuta a un incrocio per metatesi della k, tra</w:t>
      </w:r>
      <w:r>
        <w:rPr>
          <w:rFonts w:ascii="Times New Roman" w:hAnsi="Times New Roman" w:cs="Times New Roman"/>
          <w:i/>
          <w:sz w:val="28"/>
          <w:szCs w:val="24"/>
          <w:lang w:val="it-IT"/>
        </w:rPr>
        <w:t>keiromakton</w:t>
      </w:r>
      <w:r>
        <w:rPr>
          <w:rFonts w:ascii="Times New Roman" w:hAnsi="Times New Roman" w:cs="Times New Roman"/>
          <w:sz w:val="28"/>
          <w:szCs w:val="24"/>
          <w:lang w:val="it-IT"/>
        </w:rPr>
        <w:t xml:space="preserve"> corrispettivo di mappa e </w:t>
      </w:r>
      <w:r>
        <w:rPr>
          <w:rFonts w:ascii="Times New Roman" w:hAnsi="Times New Roman" w:cs="Times New Roman"/>
          <w:i/>
          <w:sz w:val="28"/>
          <w:szCs w:val="24"/>
          <w:lang w:val="it-IT"/>
        </w:rPr>
        <w:t>Keirokmeton</w:t>
      </w:r>
      <w:r>
        <w:rPr>
          <w:rFonts w:ascii="Times New Roman" w:hAnsi="Times New Roman" w:cs="Times New Roman"/>
          <w:sz w:val="28"/>
          <w:szCs w:val="24"/>
          <w:lang w:val="it-IT"/>
        </w:rPr>
        <w:t xml:space="preserve"> che significa “elaborazione manuale”,che al plurale è usato anche per indicare opere che contengono ricette.</w:t>
      </w:r>
    </w:p>
    <w:p w:rsidR="00BD424A" w:rsidRDefault="00BD424A" w:rsidP="00BD424A">
      <w:pPr>
        <w:spacing w:after="0"/>
        <w:ind w:firstLine="709"/>
        <w:jc w:val="both"/>
        <w:rPr>
          <w:rFonts w:ascii="Times New Roman" w:hAnsi="Times New Roman" w:cs="Times New Roman"/>
          <w:sz w:val="28"/>
          <w:szCs w:val="24"/>
          <w:lang w:val="it-IT"/>
        </w:rPr>
      </w:pPr>
      <w:r>
        <w:rPr>
          <w:rFonts w:ascii="Times New Roman" w:hAnsi="Times New Roman" w:cs="Times New Roman"/>
          <w:sz w:val="28"/>
          <w:szCs w:val="24"/>
          <w:lang w:val="it-IT"/>
        </w:rPr>
        <w:t xml:space="preserve">Il termine clavicula, invece, compare nella letteratura alchemica inun’opera attribuita a Zosimo di Panopoli (IV sec.) dal titolo </w:t>
      </w:r>
      <w:r>
        <w:rPr>
          <w:rFonts w:ascii="Times New Roman" w:hAnsi="Times New Roman" w:cs="Times New Roman"/>
          <w:i/>
          <w:sz w:val="28"/>
          <w:szCs w:val="24"/>
          <w:lang w:val="it-IT"/>
        </w:rPr>
        <w:t>Chiave delle arti</w:t>
      </w:r>
      <w:r>
        <w:rPr>
          <w:rFonts w:ascii="Times New Roman" w:hAnsi="Times New Roman" w:cs="Times New Roman"/>
          <w:sz w:val="28"/>
          <w:szCs w:val="24"/>
          <w:lang w:val="it-IT"/>
        </w:rPr>
        <w:t xml:space="preserve"> ein una lettera di Psello (1018 – 1078</w:t>
      </w:r>
      <w:r>
        <w:rPr>
          <w:rFonts w:ascii="Times New Roman" w:hAnsi="Times New Roman" w:cs="Times New Roman"/>
          <w:sz w:val="28"/>
          <w:szCs w:val="24"/>
          <w:lang w:val="uk-UA"/>
        </w:rPr>
        <w:t> </w:t>
      </w:r>
      <w:r>
        <w:rPr>
          <w:rFonts w:ascii="Times New Roman" w:hAnsi="Times New Roman" w:cs="Times New Roman"/>
          <w:sz w:val="28"/>
          <w:szCs w:val="24"/>
          <w:lang w:val="it-IT"/>
        </w:rPr>
        <w:t>ca.), nella quale si fa riferimento a un testo intitolato</w:t>
      </w:r>
      <w:r>
        <w:rPr>
          <w:rFonts w:ascii="Times New Roman" w:hAnsi="Times New Roman" w:cs="Times New Roman"/>
          <w:i/>
          <w:sz w:val="28"/>
          <w:szCs w:val="24"/>
          <w:lang w:val="it-IT"/>
        </w:rPr>
        <w:t>La chiave</w:t>
      </w:r>
      <w:r>
        <w:rPr>
          <w:rFonts w:ascii="Times New Roman" w:hAnsi="Times New Roman" w:cs="Times New Roman"/>
          <w:sz w:val="28"/>
          <w:szCs w:val="24"/>
          <w:lang w:val="it-IT"/>
        </w:rPr>
        <w:t xml:space="preserve">, che viene attribuito a Ermete Trismegisto. Il termine chiave nel titoloè spiegato nel prologo di una versione risalente al XII secolo della </w:t>
      </w:r>
      <w:r>
        <w:rPr>
          <w:rFonts w:ascii="Times New Roman" w:hAnsi="Times New Roman" w:cs="Times New Roman"/>
          <w:i/>
          <w:sz w:val="28"/>
          <w:szCs w:val="24"/>
          <w:lang w:val="it-IT"/>
        </w:rPr>
        <w:t>Mappae Clavicula</w:t>
      </w:r>
      <w:r>
        <w:rPr>
          <w:rFonts w:ascii="Times New Roman" w:hAnsi="Times New Roman" w:cs="Times New Roman"/>
          <w:sz w:val="28"/>
          <w:szCs w:val="24"/>
          <w:lang w:val="it-IT"/>
        </w:rPr>
        <w:t>dove l’autore dice di aver realizzato una compilazione per svelare i segreti dialtri libri sacri.</w:t>
      </w:r>
    </w:p>
    <w:p w:rsidR="00BD424A" w:rsidRDefault="00BD424A" w:rsidP="00BD424A">
      <w:pPr>
        <w:spacing w:after="0"/>
        <w:ind w:firstLine="709"/>
        <w:jc w:val="both"/>
        <w:rPr>
          <w:rFonts w:ascii="Times New Roman" w:hAnsi="Times New Roman" w:cs="Times New Roman"/>
          <w:sz w:val="28"/>
          <w:szCs w:val="24"/>
          <w:lang w:val="it-IT"/>
        </w:rPr>
      </w:pPr>
      <w:r>
        <w:rPr>
          <w:rFonts w:ascii="Times New Roman" w:hAnsi="Times New Roman" w:cs="Times New Roman"/>
          <w:sz w:val="28"/>
          <w:szCs w:val="24"/>
          <w:lang w:val="it-IT"/>
        </w:rPr>
        <w:t xml:space="preserve">Il tema principale della </w:t>
      </w:r>
      <w:r>
        <w:rPr>
          <w:rFonts w:ascii="Times New Roman" w:hAnsi="Times New Roman" w:cs="Times New Roman"/>
          <w:i/>
          <w:sz w:val="28"/>
          <w:szCs w:val="24"/>
          <w:lang w:val="it-IT"/>
        </w:rPr>
        <w:t>Mappae Clavicula</w:t>
      </w:r>
      <w:r>
        <w:rPr>
          <w:rFonts w:ascii="Times New Roman" w:hAnsi="Times New Roman" w:cs="Times New Roman"/>
          <w:sz w:val="28"/>
          <w:szCs w:val="24"/>
          <w:lang w:val="it-IT"/>
        </w:rPr>
        <w:t xml:space="preserve"> è quello della colorazione dellepietre artificiali da usare nei mosaici, ma in realtà si tratta di un ricettario chimicopiù ampio, nel quale sono presenti anche numerose ricette per la mordenzaturae la tintura di pelli e stoffe, per la scrittura con l’oro e l’argento,per operazioni metallurgiche e per la preparazione di varie sostanze chimiche[…].</w:t>
      </w:r>
    </w:p>
    <w:p w:rsidR="00BD424A" w:rsidRPr="0045711E" w:rsidRDefault="00BD424A" w:rsidP="00BD424A">
      <w:pPr>
        <w:widowControl w:val="0"/>
        <w:spacing w:after="0"/>
        <w:jc w:val="center"/>
        <w:rPr>
          <w:rFonts w:ascii="Times New Roman" w:hAnsi="Times New Roman" w:cs="Times New Roman"/>
          <w:b/>
          <w:caps/>
          <w:sz w:val="28"/>
          <w:szCs w:val="28"/>
          <w:lang w:val="it-IT"/>
        </w:rPr>
      </w:pPr>
    </w:p>
    <w:p w:rsidR="00BD424A" w:rsidRPr="0069587D" w:rsidRDefault="00BD424A" w:rsidP="00BD424A">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Номінація 7</w:t>
      </w:r>
    </w:p>
    <w:p w:rsidR="00BD424A" w:rsidRPr="0069587D" w:rsidRDefault="00BD424A" w:rsidP="00BD424A">
      <w:pPr>
        <w:widowControl w:val="0"/>
        <w:spacing w:after="0"/>
        <w:jc w:val="center"/>
        <w:rPr>
          <w:rFonts w:ascii="Times New Roman" w:hAnsi="Times New Roman" w:cs="Times New Roman"/>
          <w:b/>
          <w:sz w:val="28"/>
          <w:szCs w:val="28"/>
        </w:rPr>
      </w:pPr>
      <w:r w:rsidRPr="0069587D">
        <w:rPr>
          <w:rFonts w:ascii="Times New Roman" w:hAnsi="Times New Roman" w:cs="Times New Roman"/>
          <w:b/>
          <w:sz w:val="28"/>
          <w:szCs w:val="28"/>
          <w:lang w:val="uk-UA"/>
        </w:rPr>
        <w:t>Переклад поетичного твору з англійської мови</w:t>
      </w:r>
    </w:p>
    <w:p w:rsidR="00BD424A" w:rsidRDefault="00BD424A" w:rsidP="00BD424A">
      <w:pPr>
        <w:widowControl w:val="0"/>
        <w:spacing w:after="0"/>
        <w:jc w:val="right"/>
        <w:rPr>
          <w:rFonts w:ascii="Times New Roman" w:eastAsia="Times New Roman" w:hAnsi="Times New Roman" w:cs="Times New Roman"/>
          <w:b/>
          <w:bCs/>
          <w:i/>
          <w:color w:val="000000"/>
          <w:sz w:val="28"/>
          <w:szCs w:val="28"/>
          <w:lang w:val="uk-UA"/>
        </w:rPr>
      </w:pPr>
    </w:p>
    <w:p w:rsidR="00BD424A" w:rsidRDefault="00BD424A" w:rsidP="00BD424A">
      <w:pPr>
        <w:widowControl w:val="0"/>
        <w:spacing w:after="0"/>
        <w:jc w:val="right"/>
        <w:rPr>
          <w:rFonts w:ascii="Times New Roman" w:eastAsia="Times New Roman" w:hAnsi="Times New Roman" w:cs="Times New Roman"/>
          <w:b/>
          <w:bCs/>
          <w:i/>
          <w:color w:val="000000"/>
          <w:sz w:val="28"/>
          <w:szCs w:val="28"/>
          <w:lang w:val="uk-UA"/>
        </w:rPr>
      </w:pPr>
      <w:proofErr w:type="spellStart"/>
      <w:r w:rsidRPr="000A4B78">
        <w:rPr>
          <w:rFonts w:ascii="Times New Roman" w:eastAsia="Times New Roman" w:hAnsi="Times New Roman" w:cs="Times New Roman"/>
          <w:b/>
          <w:bCs/>
          <w:i/>
          <w:color w:val="000000"/>
          <w:sz w:val="28"/>
          <w:szCs w:val="28"/>
          <w:lang w:val="en-US"/>
        </w:rPr>
        <w:t>Shel</w:t>
      </w:r>
      <w:proofErr w:type="spellEnd"/>
      <w:r w:rsidRPr="000A4B78">
        <w:rPr>
          <w:rFonts w:ascii="Times New Roman" w:eastAsia="Times New Roman" w:hAnsi="Times New Roman" w:cs="Times New Roman"/>
          <w:b/>
          <w:bCs/>
          <w:i/>
          <w:color w:val="000000"/>
          <w:sz w:val="28"/>
          <w:szCs w:val="28"/>
          <w:lang w:val="en-US"/>
        </w:rPr>
        <w:t xml:space="preserve"> Silverstein</w:t>
      </w:r>
    </w:p>
    <w:p w:rsidR="00BD424A" w:rsidRDefault="00BD424A" w:rsidP="00BD424A">
      <w:pPr>
        <w:widowControl w:val="0"/>
        <w:spacing w:after="0"/>
        <w:jc w:val="center"/>
        <w:rPr>
          <w:rFonts w:ascii="Times New Roman" w:eastAsia="Times New Roman" w:hAnsi="Times New Roman" w:cs="Times New Roman"/>
          <w:b/>
          <w:bCs/>
          <w:i/>
          <w:color w:val="000000"/>
          <w:sz w:val="28"/>
          <w:szCs w:val="28"/>
          <w:lang w:val="uk-UA"/>
        </w:rPr>
      </w:pPr>
      <w:r>
        <w:rPr>
          <w:rFonts w:ascii="Times New Roman" w:eastAsia="Times New Roman" w:hAnsi="Times New Roman" w:cs="Times New Roman"/>
          <w:b/>
          <w:bCs/>
          <w:i/>
          <w:color w:val="000000"/>
          <w:sz w:val="28"/>
          <w:szCs w:val="28"/>
          <w:lang w:val="en-US"/>
        </w:rPr>
        <w:t>Rain</w:t>
      </w:r>
    </w:p>
    <w:p w:rsidR="00BD424A" w:rsidRPr="000A4B78" w:rsidRDefault="00BD424A" w:rsidP="00BD424A">
      <w:pPr>
        <w:widowControl w:val="0"/>
        <w:spacing w:after="0"/>
        <w:jc w:val="center"/>
        <w:rPr>
          <w:rFonts w:ascii="Times New Roman" w:eastAsia="Times New Roman" w:hAnsi="Times New Roman" w:cs="Times New Roman"/>
          <w:b/>
          <w:bCs/>
          <w:i/>
          <w:color w:val="000000"/>
          <w:sz w:val="28"/>
          <w:szCs w:val="28"/>
          <w:lang w:val="uk-UA"/>
        </w:rPr>
      </w:pP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I opened my eyes</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And looked up at the rain,</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proofErr w:type="gramStart"/>
      <w:r w:rsidRPr="000A4B78">
        <w:rPr>
          <w:rFonts w:ascii="Times New Roman" w:eastAsia="Times New Roman" w:hAnsi="Times New Roman" w:cs="Times New Roman"/>
          <w:bCs/>
          <w:color w:val="000000"/>
          <w:sz w:val="28"/>
          <w:szCs w:val="28"/>
          <w:lang w:val="en-US"/>
        </w:rPr>
        <w:t>And</w:t>
      </w:r>
      <w:proofErr w:type="gramEnd"/>
      <w:r w:rsidRPr="000A4B78">
        <w:rPr>
          <w:rFonts w:ascii="Times New Roman" w:eastAsia="Times New Roman" w:hAnsi="Times New Roman" w:cs="Times New Roman"/>
          <w:bCs/>
          <w:color w:val="000000"/>
          <w:sz w:val="28"/>
          <w:szCs w:val="28"/>
          <w:lang w:val="en-US"/>
        </w:rPr>
        <w:t xml:space="preserve"> it dripped in my head</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And flowed into my brain,</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proofErr w:type="gramStart"/>
      <w:r w:rsidRPr="000A4B78">
        <w:rPr>
          <w:rFonts w:ascii="Times New Roman" w:eastAsia="Times New Roman" w:hAnsi="Times New Roman" w:cs="Times New Roman"/>
          <w:bCs/>
          <w:color w:val="000000"/>
          <w:sz w:val="28"/>
          <w:szCs w:val="28"/>
          <w:lang w:val="en-US"/>
        </w:rPr>
        <w:t>And</w:t>
      </w:r>
      <w:proofErr w:type="gramEnd"/>
      <w:r w:rsidRPr="000A4B78">
        <w:rPr>
          <w:rFonts w:ascii="Times New Roman" w:eastAsia="Times New Roman" w:hAnsi="Times New Roman" w:cs="Times New Roman"/>
          <w:bCs/>
          <w:color w:val="000000"/>
          <w:sz w:val="28"/>
          <w:szCs w:val="28"/>
          <w:lang w:val="en-US"/>
        </w:rPr>
        <w:t xml:space="preserve"> all that I hear as I lie in my bed</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 xml:space="preserve">Is the </w:t>
      </w:r>
      <w:proofErr w:type="spellStart"/>
      <w:r w:rsidRPr="000A4B78">
        <w:rPr>
          <w:rFonts w:ascii="Times New Roman" w:eastAsia="Times New Roman" w:hAnsi="Times New Roman" w:cs="Times New Roman"/>
          <w:bCs/>
          <w:color w:val="000000"/>
          <w:sz w:val="28"/>
          <w:szCs w:val="28"/>
          <w:lang w:val="en-US"/>
        </w:rPr>
        <w:t>slishity</w:t>
      </w:r>
      <w:proofErr w:type="spellEnd"/>
      <w:r w:rsidRPr="000A4B78">
        <w:rPr>
          <w:rFonts w:ascii="Times New Roman" w:eastAsia="Times New Roman" w:hAnsi="Times New Roman" w:cs="Times New Roman"/>
          <w:bCs/>
          <w:color w:val="000000"/>
          <w:sz w:val="28"/>
          <w:szCs w:val="28"/>
          <w:lang w:val="en-US"/>
        </w:rPr>
        <w:t xml:space="preserve">-slosh of the rain in my </w:t>
      </w:r>
      <w:proofErr w:type="gramStart"/>
      <w:r w:rsidRPr="000A4B78">
        <w:rPr>
          <w:rFonts w:ascii="Times New Roman" w:eastAsia="Times New Roman" w:hAnsi="Times New Roman" w:cs="Times New Roman"/>
          <w:bCs/>
          <w:color w:val="000000"/>
          <w:sz w:val="28"/>
          <w:szCs w:val="28"/>
          <w:lang w:val="en-US"/>
        </w:rPr>
        <w:t>head.</w:t>
      </w:r>
      <w:proofErr w:type="gramEnd"/>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I step very softly,</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 xml:space="preserve">I walk very </w:t>
      </w:r>
      <w:proofErr w:type="gramStart"/>
      <w:r w:rsidRPr="000A4B78">
        <w:rPr>
          <w:rFonts w:ascii="Times New Roman" w:eastAsia="Times New Roman" w:hAnsi="Times New Roman" w:cs="Times New Roman"/>
          <w:bCs/>
          <w:color w:val="000000"/>
          <w:sz w:val="28"/>
          <w:szCs w:val="28"/>
          <w:lang w:val="en-US"/>
        </w:rPr>
        <w:t>slow</w:t>
      </w:r>
      <w:proofErr w:type="gramEnd"/>
      <w:r w:rsidRPr="000A4B78">
        <w:rPr>
          <w:rFonts w:ascii="Times New Roman" w:eastAsia="Times New Roman" w:hAnsi="Times New Roman" w:cs="Times New Roman"/>
          <w:bCs/>
          <w:color w:val="000000"/>
          <w:sz w:val="28"/>
          <w:szCs w:val="28"/>
          <w:lang w:val="en-US"/>
        </w:rPr>
        <w:t>,</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 xml:space="preserve">I </w:t>
      </w:r>
      <w:proofErr w:type="gramStart"/>
      <w:r w:rsidRPr="000A4B78">
        <w:rPr>
          <w:rFonts w:ascii="Times New Roman" w:eastAsia="Times New Roman" w:hAnsi="Times New Roman" w:cs="Times New Roman"/>
          <w:bCs/>
          <w:color w:val="000000"/>
          <w:sz w:val="28"/>
          <w:szCs w:val="28"/>
          <w:lang w:val="en-US"/>
        </w:rPr>
        <w:t>can't</w:t>
      </w:r>
      <w:proofErr w:type="gramEnd"/>
      <w:r w:rsidRPr="000A4B78">
        <w:rPr>
          <w:rFonts w:ascii="Times New Roman" w:eastAsia="Times New Roman" w:hAnsi="Times New Roman" w:cs="Times New Roman"/>
          <w:bCs/>
          <w:color w:val="000000"/>
          <w:sz w:val="28"/>
          <w:szCs w:val="28"/>
          <w:lang w:val="en-US"/>
        </w:rPr>
        <w:t xml:space="preserve"> do a handstand</w:t>
      </w:r>
      <w:r w:rsidRPr="000A4B78">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I might overflow,</w:t>
      </w:r>
    </w:p>
    <w:p w:rsidR="00BD424A" w:rsidRDefault="00BD424A" w:rsidP="00BD424A">
      <w:pPr>
        <w:widowControl w:val="0"/>
        <w:spacing w:after="0"/>
        <w:ind w:firstLine="709"/>
        <w:jc w:val="both"/>
        <w:rPr>
          <w:rFonts w:ascii="Times New Roman" w:eastAsia="Times New Roman" w:hAnsi="Times New Roman" w:cs="Times New Roman"/>
          <w:bCs/>
          <w:color w:val="000000"/>
          <w:sz w:val="28"/>
          <w:szCs w:val="28"/>
          <w:lang w:val="uk-UA"/>
        </w:rPr>
      </w:pPr>
      <w:r w:rsidRPr="000A4B78">
        <w:rPr>
          <w:rFonts w:ascii="Times New Roman" w:eastAsia="Times New Roman" w:hAnsi="Times New Roman" w:cs="Times New Roman"/>
          <w:bCs/>
          <w:color w:val="000000"/>
          <w:sz w:val="28"/>
          <w:szCs w:val="28"/>
          <w:lang w:val="en-US"/>
        </w:rPr>
        <w:t>So pardon the wild crazy thing I just said</w:t>
      </w:r>
      <w:r>
        <w:rPr>
          <w:rFonts w:ascii="Times New Roman" w:eastAsia="Times New Roman" w:hAnsi="Times New Roman" w:cs="Times New Roman"/>
          <w:bCs/>
          <w:color w:val="000000"/>
          <w:sz w:val="28"/>
          <w:szCs w:val="28"/>
          <w:lang w:val="uk-UA"/>
        </w:rPr>
        <w:t xml:space="preserve"> </w:t>
      </w:r>
      <w:r>
        <w:rPr>
          <w:rFonts w:ascii="Times New Roman" w:eastAsia="Times New Roman" w:hAnsi="Times New Roman" w:cs="Times New Roman"/>
          <w:sz w:val="28"/>
          <w:szCs w:val="28"/>
          <w:lang w:val="uk-UA"/>
        </w:rPr>
        <w:t>–</w:t>
      </w:r>
    </w:p>
    <w:p w:rsidR="00BD424A" w:rsidRPr="000A4B78" w:rsidRDefault="00BD424A" w:rsidP="00BD424A">
      <w:pPr>
        <w:widowControl w:val="0"/>
        <w:spacing w:after="0"/>
        <w:ind w:firstLine="709"/>
        <w:jc w:val="both"/>
        <w:rPr>
          <w:rFonts w:ascii="Times New Roman" w:eastAsia="Times New Roman" w:hAnsi="Times New Roman" w:cs="Times New Roman"/>
          <w:bCs/>
          <w:color w:val="000000"/>
          <w:sz w:val="28"/>
          <w:szCs w:val="28"/>
          <w:lang w:val="en-US"/>
        </w:rPr>
      </w:pPr>
      <w:proofErr w:type="gramStart"/>
      <w:r w:rsidRPr="000A4B78">
        <w:rPr>
          <w:rFonts w:ascii="Times New Roman" w:eastAsia="Times New Roman" w:hAnsi="Times New Roman" w:cs="Times New Roman"/>
          <w:bCs/>
          <w:color w:val="000000"/>
          <w:sz w:val="28"/>
          <w:szCs w:val="28"/>
          <w:lang w:val="en-US"/>
        </w:rPr>
        <w:t>I'm</w:t>
      </w:r>
      <w:proofErr w:type="gramEnd"/>
      <w:r w:rsidRPr="000A4B78">
        <w:rPr>
          <w:rFonts w:ascii="Times New Roman" w:eastAsia="Times New Roman" w:hAnsi="Times New Roman" w:cs="Times New Roman"/>
          <w:bCs/>
          <w:color w:val="000000"/>
          <w:sz w:val="28"/>
          <w:szCs w:val="28"/>
          <w:lang w:val="en-US"/>
        </w:rPr>
        <w:t xml:space="preserve"> just not the same since there's rain in my head.</w:t>
      </w:r>
    </w:p>
    <w:p w:rsidR="00BD424A" w:rsidRPr="000A4B78" w:rsidRDefault="00BD424A" w:rsidP="00BD424A">
      <w:pPr>
        <w:widowControl w:val="0"/>
        <w:spacing w:after="0"/>
        <w:jc w:val="center"/>
        <w:rPr>
          <w:rFonts w:ascii="Times New Roman" w:hAnsi="Times New Roman" w:cs="Times New Roman"/>
          <w:b/>
          <w:caps/>
          <w:sz w:val="28"/>
          <w:szCs w:val="28"/>
          <w:lang w:val="en-US"/>
        </w:rPr>
      </w:pPr>
    </w:p>
    <w:p w:rsidR="00BD424A" w:rsidRDefault="00BD424A" w:rsidP="00BD424A">
      <w:pPr>
        <w:widowControl w:val="0"/>
        <w:spacing w:after="0"/>
        <w:jc w:val="center"/>
        <w:rPr>
          <w:rFonts w:ascii="Times New Roman" w:hAnsi="Times New Roman" w:cs="Times New Roman"/>
          <w:b/>
          <w:caps/>
          <w:sz w:val="28"/>
          <w:szCs w:val="28"/>
          <w:lang w:val="uk-UA"/>
        </w:rPr>
      </w:pPr>
    </w:p>
    <w:p w:rsidR="00BD424A" w:rsidRDefault="00BD424A" w:rsidP="00BD424A">
      <w:pPr>
        <w:widowControl w:val="0"/>
        <w:spacing w:after="0"/>
        <w:jc w:val="center"/>
        <w:rPr>
          <w:rFonts w:ascii="Times New Roman" w:hAnsi="Times New Roman" w:cs="Times New Roman"/>
          <w:b/>
          <w:caps/>
          <w:sz w:val="28"/>
          <w:szCs w:val="28"/>
          <w:lang w:val="uk-UA"/>
        </w:rPr>
      </w:pPr>
    </w:p>
    <w:p w:rsidR="00BD424A" w:rsidRDefault="00BD424A" w:rsidP="00BD424A">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lastRenderedPageBreak/>
        <w:t>Номінація 8</w:t>
      </w:r>
    </w:p>
    <w:p w:rsidR="00BD424A" w:rsidRDefault="00BD424A" w:rsidP="00BD424A">
      <w:pPr>
        <w:widowControl w:val="0"/>
        <w:spacing w:after="0"/>
        <w:jc w:val="center"/>
        <w:rPr>
          <w:rFonts w:ascii="Times New Roman" w:hAnsi="Times New Roman" w:cs="Times New Roman"/>
          <w:b/>
          <w:sz w:val="28"/>
          <w:szCs w:val="28"/>
        </w:rPr>
      </w:pPr>
      <w:r>
        <w:rPr>
          <w:rFonts w:ascii="Times New Roman" w:hAnsi="Times New Roman" w:cs="Times New Roman"/>
          <w:b/>
          <w:sz w:val="28"/>
          <w:szCs w:val="28"/>
          <w:lang w:val="uk-UA"/>
        </w:rPr>
        <w:t>Переклад поетичного твору з грецької мови</w:t>
      </w:r>
    </w:p>
    <w:p w:rsidR="00BD424A" w:rsidRDefault="00BD424A" w:rsidP="00BD424A">
      <w:pPr>
        <w:widowControl w:val="0"/>
        <w:spacing w:after="0"/>
        <w:jc w:val="center"/>
        <w:rPr>
          <w:rFonts w:ascii="Times New Roman" w:hAnsi="Times New Roman" w:cs="Times New Roman"/>
          <w:b/>
          <w:caps/>
          <w:sz w:val="28"/>
          <w:szCs w:val="28"/>
          <w:lang w:val="uk-UA"/>
        </w:rPr>
      </w:pPr>
    </w:p>
    <w:p w:rsidR="00BD424A" w:rsidRPr="000A7829" w:rsidRDefault="00BD424A" w:rsidP="00BD424A">
      <w:pPr>
        <w:spacing w:after="0" w:line="240" w:lineRule="auto"/>
        <w:jc w:val="center"/>
        <w:rPr>
          <w:rFonts w:ascii="Times New Roman" w:eastAsia="Times New Roman" w:hAnsi="Times New Roman" w:cs="Times New Roman"/>
          <w:sz w:val="28"/>
          <w:szCs w:val="28"/>
          <w:lang w:val="el-GR"/>
        </w:rPr>
      </w:pPr>
      <w:r w:rsidRPr="000A7829">
        <w:rPr>
          <w:rFonts w:ascii="Times New Roman" w:eastAsia="Times New Roman" w:hAnsi="Times New Roman" w:cs="Times New Roman"/>
          <w:b/>
          <w:bCs/>
          <w:sz w:val="28"/>
          <w:szCs w:val="28"/>
          <w:bdr w:val="none" w:sz="0" w:space="0" w:color="auto" w:frame="1"/>
          <w:shd w:val="clear" w:color="auto" w:fill="FFFFFF"/>
          <w:lang w:val="el-GR"/>
        </w:rPr>
        <w:t>Μάνα και γιος - Νικηφόρος Βρεττάκος</w:t>
      </w: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r w:rsidRPr="000A7829">
        <w:rPr>
          <w:rFonts w:ascii="Times New Roman" w:eastAsia="Times New Roman" w:hAnsi="Times New Roman" w:cs="Times New Roman"/>
          <w:sz w:val="28"/>
          <w:szCs w:val="28"/>
          <w:bdr w:val="none" w:sz="0" w:space="0" w:color="auto" w:frame="1"/>
          <w:lang w:val="el-GR"/>
        </w:rPr>
        <w:t>Στης ιστορίας το διάσελο όρθιος ο γιος πολέμαγε</w:t>
      </w: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r w:rsidRPr="000A7829">
        <w:rPr>
          <w:rFonts w:ascii="Times New Roman" w:eastAsia="Times New Roman" w:hAnsi="Times New Roman" w:cs="Times New Roman"/>
          <w:sz w:val="28"/>
          <w:szCs w:val="28"/>
          <w:bdr w:val="none" w:sz="0" w:space="0" w:color="auto" w:frame="1"/>
          <w:lang w:val="el-GR"/>
        </w:rPr>
        <w:t>κι η μάνα κράταε τα βουνά, όρθιος να στέκει ο γιος της,</w:t>
      </w: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r w:rsidRPr="000A7829">
        <w:rPr>
          <w:rFonts w:ascii="Times New Roman" w:eastAsia="Times New Roman" w:hAnsi="Times New Roman" w:cs="Times New Roman"/>
          <w:sz w:val="28"/>
          <w:szCs w:val="28"/>
          <w:bdr w:val="none" w:sz="0" w:space="0" w:color="auto" w:frame="1"/>
          <w:lang w:val="el-GR"/>
        </w:rPr>
        <w:t>μπρούντζος, χιόνι και σύννεφο. Κι αχολόγαγε η Πίνδος</w:t>
      </w: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r w:rsidRPr="000A7829">
        <w:rPr>
          <w:rFonts w:ascii="Times New Roman" w:eastAsia="Times New Roman" w:hAnsi="Times New Roman" w:cs="Times New Roman"/>
          <w:sz w:val="28"/>
          <w:szCs w:val="28"/>
          <w:bdr w:val="none" w:sz="0" w:space="0" w:color="auto" w:frame="1"/>
          <w:lang w:val="el-GR"/>
        </w:rPr>
        <w:t>σαν να' χε ο Διόνυσος γιορτή. Τα φαράγγια κατέβαζαν</w:t>
      </w: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r w:rsidRPr="000A7829">
        <w:rPr>
          <w:rFonts w:ascii="Times New Roman" w:eastAsia="Times New Roman" w:hAnsi="Times New Roman" w:cs="Times New Roman"/>
          <w:sz w:val="28"/>
          <w:szCs w:val="28"/>
          <w:bdr w:val="none" w:sz="0" w:space="0" w:color="auto" w:frame="1"/>
          <w:lang w:val="el-GR"/>
        </w:rPr>
        <w:t>τραγούδια κι αναπήδαγαν τα έλατα και χορεύαν</w:t>
      </w: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r w:rsidRPr="000A7829">
        <w:rPr>
          <w:rFonts w:ascii="Times New Roman" w:eastAsia="Times New Roman" w:hAnsi="Times New Roman" w:cs="Times New Roman"/>
          <w:sz w:val="28"/>
          <w:szCs w:val="28"/>
          <w:bdr w:val="none" w:sz="0" w:space="0" w:color="auto" w:frame="1"/>
          <w:lang w:val="el-GR"/>
        </w:rPr>
        <w:t>οι πέτρες. Κι όλα φώναζαν: "Ίτε παίδες Ελλήνων ..."</w:t>
      </w:r>
    </w:p>
    <w:p w:rsidR="00BD424A"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bdr w:val="none" w:sz="0" w:space="0" w:color="auto" w:frame="1"/>
          <w:lang w:val="uk-UA"/>
        </w:rPr>
      </w:pPr>
      <w:r w:rsidRPr="000A7829">
        <w:rPr>
          <w:rFonts w:ascii="Times New Roman" w:eastAsia="Times New Roman" w:hAnsi="Times New Roman" w:cs="Times New Roman"/>
          <w:sz w:val="28"/>
          <w:szCs w:val="28"/>
          <w:bdr w:val="none" w:sz="0" w:space="0" w:color="auto" w:frame="1"/>
          <w:lang w:val="el-GR"/>
        </w:rPr>
        <w:t>Φωτεινές σπάθες οι ψυχές σταύρωναν στον ορίζοντα,</w:t>
      </w:r>
    </w:p>
    <w:p w:rsidR="00BD424A" w:rsidRPr="000A7829" w:rsidRDefault="00BD424A" w:rsidP="00BD424A">
      <w:pPr>
        <w:shd w:val="clear" w:color="auto" w:fill="FFFFFF"/>
        <w:spacing w:after="0" w:line="240" w:lineRule="auto"/>
        <w:ind w:firstLine="709"/>
        <w:textAlignment w:val="baseline"/>
        <w:rPr>
          <w:rFonts w:ascii="Times New Roman" w:eastAsia="Times New Roman" w:hAnsi="Times New Roman" w:cs="Times New Roman"/>
          <w:sz w:val="28"/>
          <w:szCs w:val="28"/>
          <w:lang w:val="el-GR"/>
        </w:rPr>
      </w:pPr>
      <w:r w:rsidRPr="000A7829">
        <w:rPr>
          <w:rFonts w:ascii="Times New Roman" w:eastAsia="Times New Roman" w:hAnsi="Times New Roman" w:cs="Times New Roman"/>
          <w:sz w:val="28"/>
          <w:szCs w:val="28"/>
          <w:bdr w:val="none" w:sz="0" w:space="0" w:color="auto" w:frame="1"/>
          <w:lang w:val="el-GR"/>
        </w:rPr>
        <w:t>ποτάμια πισωδρόμιζαν, τάφοι μετακινιόνταν.</w:t>
      </w:r>
    </w:p>
    <w:p w:rsidR="00BD424A" w:rsidRDefault="00BD424A" w:rsidP="00BD424A">
      <w:pPr>
        <w:spacing w:after="0"/>
        <w:ind w:firstLine="709"/>
        <w:rPr>
          <w:rFonts w:ascii="Times New Roman" w:hAnsi="Times New Roman" w:cs="Times New Roman"/>
          <w:sz w:val="28"/>
          <w:szCs w:val="28"/>
          <w:bdr w:val="none" w:sz="0" w:space="0" w:color="auto" w:frame="1"/>
          <w:shd w:val="clear" w:color="auto" w:fill="FFFFFF"/>
          <w:lang w:val="uk-UA"/>
        </w:rPr>
      </w:pPr>
      <w:r w:rsidRPr="000A7829">
        <w:rPr>
          <w:rFonts w:ascii="Times New Roman" w:hAnsi="Times New Roman" w:cs="Times New Roman"/>
          <w:sz w:val="28"/>
          <w:szCs w:val="28"/>
          <w:bdr w:val="none" w:sz="0" w:space="0" w:color="auto" w:frame="1"/>
          <w:shd w:val="clear" w:color="auto" w:fill="FFFFFF"/>
          <w:lang w:val="el-GR"/>
        </w:rPr>
        <w:t>Κι οι μάνες τα κοφτά γκρεμνά σαν Παναγιές τ' ανέβαιναν</w:t>
      </w:r>
    </w:p>
    <w:p w:rsidR="00BD424A" w:rsidRDefault="00BD424A" w:rsidP="00BD424A">
      <w:pPr>
        <w:spacing w:after="0"/>
        <w:ind w:firstLine="709"/>
        <w:rPr>
          <w:rFonts w:ascii="Times New Roman" w:hAnsi="Times New Roman" w:cs="Times New Roman"/>
          <w:sz w:val="28"/>
          <w:szCs w:val="28"/>
          <w:bdr w:val="none" w:sz="0" w:space="0" w:color="auto" w:frame="1"/>
          <w:shd w:val="clear" w:color="auto" w:fill="FFFFFF"/>
          <w:lang w:val="uk-UA"/>
        </w:rPr>
      </w:pPr>
      <w:r w:rsidRPr="000A7829">
        <w:rPr>
          <w:rFonts w:ascii="Times New Roman" w:hAnsi="Times New Roman" w:cs="Times New Roman"/>
          <w:sz w:val="28"/>
          <w:szCs w:val="28"/>
          <w:bdr w:val="none" w:sz="0" w:space="0" w:color="auto" w:frame="1"/>
          <w:shd w:val="clear" w:color="auto" w:fill="FFFFFF"/>
          <w:lang w:val="el-GR"/>
        </w:rPr>
        <w:t>Με τη ευκή στον ώμο τους κατά το γιο παγαίναν</w:t>
      </w:r>
    </w:p>
    <w:p w:rsidR="00BD424A" w:rsidRDefault="00BD424A" w:rsidP="00BD424A">
      <w:pPr>
        <w:spacing w:after="0"/>
        <w:ind w:firstLine="709"/>
        <w:rPr>
          <w:rFonts w:ascii="Times New Roman" w:hAnsi="Times New Roman" w:cs="Times New Roman"/>
          <w:sz w:val="28"/>
          <w:szCs w:val="28"/>
          <w:bdr w:val="none" w:sz="0" w:space="0" w:color="auto" w:frame="1"/>
          <w:shd w:val="clear" w:color="auto" w:fill="FFFFFF"/>
          <w:lang w:val="uk-UA"/>
        </w:rPr>
      </w:pPr>
      <w:r w:rsidRPr="000A7829">
        <w:rPr>
          <w:rFonts w:ascii="Times New Roman" w:hAnsi="Times New Roman" w:cs="Times New Roman"/>
          <w:sz w:val="28"/>
          <w:szCs w:val="28"/>
          <w:bdr w:val="none" w:sz="0" w:space="0" w:color="auto" w:frame="1"/>
          <w:shd w:val="clear" w:color="auto" w:fill="FFFFFF"/>
          <w:lang w:val="el-GR"/>
        </w:rPr>
        <w:t>και τις αεροτραμπάλιζε ο άνεμος φορτωμένες</w:t>
      </w:r>
    </w:p>
    <w:p w:rsidR="00BD424A" w:rsidRDefault="00BD424A" w:rsidP="00BD424A">
      <w:pPr>
        <w:spacing w:after="0"/>
        <w:ind w:firstLine="709"/>
        <w:rPr>
          <w:rFonts w:ascii="Times New Roman" w:hAnsi="Times New Roman" w:cs="Times New Roman"/>
          <w:sz w:val="28"/>
          <w:szCs w:val="28"/>
          <w:bdr w:val="none" w:sz="0" w:space="0" w:color="auto" w:frame="1"/>
          <w:shd w:val="clear" w:color="auto" w:fill="FFFFFF"/>
          <w:lang w:val="uk-UA"/>
        </w:rPr>
      </w:pPr>
      <w:r w:rsidRPr="000A7829">
        <w:rPr>
          <w:rFonts w:ascii="Times New Roman" w:hAnsi="Times New Roman" w:cs="Times New Roman"/>
          <w:sz w:val="28"/>
          <w:szCs w:val="28"/>
          <w:bdr w:val="none" w:sz="0" w:space="0" w:color="auto" w:frame="1"/>
          <w:shd w:val="clear" w:color="auto" w:fill="FFFFFF"/>
          <w:lang w:val="el-GR"/>
        </w:rPr>
        <w:t>κι έλυνε τα τσεμπέρια τους κι έπαιρνε τα μαλλιά τους</w:t>
      </w:r>
    </w:p>
    <w:p w:rsidR="00BD424A" w:rsidRDefault="00BD424A" w:rsidP="00BD424A">
      <w:pPr>
        <w:spacing w:after="0"/>
        <w:ind w:firstLine="709"/>
        <w:rPr>
          <w:rFonts w:ascii="Times New Roman" w:hAnsi="Times New Roman" w:cs="Times New Roman"/>
          <w:sz w:val="28"/>
          <w:szCs w:val="28"/>
          <w:bdr w:val="none" w:sz="0" w:space="0" w:color="auto" w:frame="1"/>
          <w:shd w:val="clear" w:color="auto" w:fill="FFFFFF"/>
          <w:lang w:val="uk-UA"/>
        </w:rPr>
      </w:pPr>
      <w:r w:rsidRPr="000A7829">
        <w:rPr>
          <w:rFonts w:ascii="Times New Roman" w:hAnsi="Times New Roman" w:cs="Times New Roman"/>
          <w:sz w:val="28"/>
          <w:szCs w:val="28"/>
          <w:bdr w:val="none" w:sz="0" w:space="0" w:color="auto" w:frame="1"/>
          <w:shd w:val="clear" w:color="auto" w:fill="FFFFFF"/>
          <w:lang w:val="el-GR"/>
        </w:rPr>
        <w:t>κι έδερνε τα φουστάνια τους και τις σπαθοκοπούσε,</w:t>
      </w:r>
    </w:p>
    <w:p w:rsidR="00BD424A" w:rsidRDefault="00BD424A" w:rsidP="00BD424A">
      <w:pPr>
        <w:spacing w:after="0"/>
        <w:ind w:firstLine="709"/>
        <w:rPr>
          <w:rFonts w:ascii="Times New Roman" w:hAnsi="Times New Roman" w:cs="Times New Roman"/>
          <w:sz w:val="28"/>
          <w:szCs w:val="28"/>
          <w:bdr w:val="none" w:sz="0" w:space="0" w:color="auto" w:frame="1"/>
          <w:shd w:val="clear" w:color="auto" w:fill="FFFFFF"/>
          <w:lang w:val="uk-UA"/>
        </w:rPr>
      </w:pPr>
      <w:r w:rsidRPr="000A7829">
        <w:rPr>
          <w:rFonts w:ascii="Times New Roman" w:hAnsi="Times New Roman" w:cs="Times New Roman"/>
          <w:sz w:val="28"/>
          <w:szCs w:val="28"/>
          <w:bdr w:val="none" w:sz="0" w:space="0" w:color="auto" w:frame="1"/>
          <w:shd w:val="clear" w:color="auto" w:fill="FFFFFF"/>
          <w:lang w:val="el-GR"/>
        </w:rPr>
        <w:t>μ' αυτές αντροπατάγανε, ψηλά, πέτρα την πέτρα,</w:t>
      </w:r>
    </w:p>
    <w:p w:rsidR="00BD424A" w:rsidRDefault="00BD424A" w:rsidP="00BD424A">
      <w:pPr>
        <w:spacing w:after="0"/>
        <w:ind w:firstLine="709"/>
        <w:rPr>
          <w:rFonts w:ascii="Times New Roman" w:hAnsi="Times New Roman" w:cs="Times New Roman"/>
          <w:sz w:val="28"/>
          <w:szCs w:val="28"/>
          <w:bdr w:val="none" w:sz="0" w:space="0" w:color="auto" w:frame="1"/>
          <w:shd w:val="clear" w:color="auto" w:fill="FFFFFF"/>
          <w:lang w:val="uk-UA"/>
        </w:rPr>
      </w:pPr>
      <w:r w:rsidRPr="000A7829">
        <w:rPr>
          <w:rFonts w:ascii="Times New Roman" w:hAnsi="Times New Roman" w:cs="Times New Roman"/>
          <w:sz w:val="28"/>
          <w:szCs w:val="28"/>
          <w:bdr w:val="none" w:sz="0" w:space="0" w:color="auto" w:frame="1"/>
          <w:shd w:val="clear" w:color="auto" w:fill="FFFFFF"/>
          <w:lang w:val="el-GR"/>
        </w:rPr>
        <w:t>κι ανηφορίζαν στη γραμμή, όσο που μες στα σύννεφα</w:t>
      </w:r>
    </w:p>
    <w:p w:rsidR="00BD424A" w:rsidRPr="00BD424A" w:rsidRDefault="00BD424A" w:rsidP="00BD424A">
      <w:pPr>
        <w:spacing w:after="0"/>
        <w:ind w:firstLine="709"/>
        <w:rPr>
          <w:rStyle w:val="a4"/>
          <w:rFonts w:ascii="Times New Roman" w:eastAsiaTheme="minorHAnsi" w:hAnsi="Times New Roman" w:cs="Times New Roman"/>
          <w:sz w:val="28"/>
          <w:szCs w:val="28"/>
          <w:bdr w:val="none" w:sz="0" w:space="0" w:color="auto" w:frame="1"/>
          <w:lang w:val="uk-UA"/>
        </w:rPr>
      </w:pPr>
      <w:r w:rsidRPr="000A7829">
        <w:rPr>
          <w:rFonts w:ascii="Times New Roman" w:hAnsi="Times New Roman" w:cs="Times New Roman"/>
          <w:sz w:val="28"/>
          <w:szCs w:val="28"/>
          <w:bdr w:val="none" w:sz="0" w:space="0" w:color="auto" w:frame="1"/>
          <w:shd w:val="clear" w:color="auto" w:fill="FFFFFF"/>
          <w:lang w:val="el-GR"/>
        </w:rPr>
        <w:t>χάνονταν ορθομέτωπες η μια πίσω απ' την άλλη.</w:t>
      </w:r>
      <w:r w:rsidRPr="000A7829">
        <w:rPr>
          <w:rStyle w:val="a4"/>
          <w:rFonts w:ascii="Times New Roman" w:hAnsi="Times New Roman" w:cs="Times New Roman"/>
          <w:sz w:val="28"/>
          <w:szCs w:val="28"/>
          <w:bdr w:val="none" w:sz="0" w:space="0" w:color="auto" w:frame="1"/>
        </w:rPr>
        <w:t> </w:t>
      </w:r>
    </w:p>
    <w:p w:rsidR="00BD424A" w:rsidRPr="000A7829" w:rsidRDefault="00BD424A" w:rsidP="00BD424A">
      <w:pPr>
        <w:widowControl w:val="0"/>
        <w:spacing w:after="0"/>
        <w:jc w:val="center"/>
        <w:rPr>
          <w:rFonts w:ascii="Times New Roman" w:hAnsi="Times New Roman" w:cs="Times New Roman"/>
          <w:b/>
          <w:caps/>
          <w:sz w:val="28"/>
          <w:szCs w:val="28"/>
          <w:lang w:val="el-GR"/>
        </w:rPr>
      </w:pPr>
    </w:p>
    <w:p w:rsidR="00BD424A" w:rsidRDefault="00BD424A" w:rsidP="00BD424A">
      <w:pPr>
        <w:widowControl w:val="0"/>
        <w:spacing w:after="0"/>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Номінація 9</w:t>
      </w:r>
    </w:p>
    <w:p w:rsidR="00BD424A" w:rsidRDefault="00BD424A" w:rsidP="00BD424A">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Переклад прозового твору з грецької мови</w:t>
      </w:r>
    </w:p>
    <w:p w:rsidR="00BD424A" w:rsidRDefault="00BD424A" w:rsidP="00BD424A">
      <w:pPr>
        <w:spacing w:after="0"/>
        <w:jc w:val="center"/>
        <w:rPr>
          <w:rFonts w:ascii="Times New Roman" w:hAnsi="Times New Roman" w:cs="Times New Roman"/>
          <w:b/>
          <w:sz w:val="28"/>
          <w:szCs w:val="28"/>
          <w:lang w:val="uk-UA"/>
        </w:rPr>
      </w:pPr>
    </w:p>
    <w:p w:rsidR="00BD424A" w:rsidRDefault="00BD424A" w:rsidP="00BD424A">
      <w:pPr>
        <w:pStyle w:val="Heading10"/>
        <w:keepNext/>
        <w:keepLines/>
        <w:shd w:val="clear" w:color="auto" w:fill="auto"/>
        <w:spacing w:after="0" w:line="240" w:lineRule="exact"/>
        <w:rPr>
          <w:rStyle w:val="Heading1Spacing1pt"/>
          <w:rFonts w:ascii="Times New Roman" w:hAnsi="Times New Roman" w:cs="Times New Roman"/>
          <w:b/>
          <w:sz w:val="28"/>
          <w:szCs w:val="28"/>
          <w:lang w:val="uk-UA"/>
        </w:rPr>
      </w:pPr>
      <w:bookmarkStart w:id="0" w:name="bookmark1"/>
      <w:r w:rsidRPr="00475F72">
        <w:rPr>
          <w:rStyle w:val="Heading1Spacing1pt"/>
          <w:rFonts w:ascii="Times New Roman" w:hAnsi="Times New Roman" w:cs="Times New Roman"/>
          <w:b/>
          <w:sz w:val="28"/>
          <w:szCs w:val="28"/>
        </w:rPr>
        <w:t>ΜΙΑ ΝΥΧΤΑ...</w:t>
      </w:r>
      <w:bookmarkEnd w:id="0"/>
    </w:p>
    <w:p w:rsidR="00BD424A" w:rsidRPr="00475F72" w:rsidRDefault="00BD424A" w:rsidP="00BD424A">
      <w:pPr>
        <w:pStyle w:val="Heading10"/>
        <w:keepNext/>
        <w:keepLines/>
        <w:shd w:val="clear" w:color="auto" w:fill="auto"/>
        <w:spacing w:after="0" w:line="240" w:lineRule="exact"/>
        <w:rPr>
          <w:rFonts w:ascii="Times New Roman" w:hAnsi="Times New Roman" w:cs="Times New Roman"/>
          <w:b/>
          <w:sz w:val="28"/>
          <w:szCs w:val="28"/>
          <w:lang w:val="uk-UA"/>
        </w:rPr>
      </w:pPr>
    </w:p>
    <w:p w:rsidR="00BD424A" w:rsidRPr="00475F72" w:rsidRDefault="00BD424A" w:rsidP="00BD424A">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Ή δακτυλογράφος τό πήρε είδηση πρώτη.</w:t>
      </w:r>
    </w:p>
    <w:p w:rsidR="00BD424A" w:rsidRPr="00475F72" w:rsidRDefault="00BD424A" w:rsidP="00BD424A">
      <w:pPr>
        <w:pStyle w:val="2"/>
        <w:numPr>
          <w:ilvl w:val="0"/>
          <w:numId w:val="1"/>
        </w:numPr>
        <w:shd w:val="clear" w:color="auto" w:fill="auto"/>
        <w:spacing w:line="254" w:lineRule="exact"/>
        <w:ind w:firstLine="340"/>
        <w:rPr>
          <w:rFonts w:ascii="Times New Roman" w:hAnsi="Times New Roman" w:cs="Times New Roman"/>
          <w:sz w:val="28"/>
          <w:szCs w:val="28"/>
        </w:rPr>
      </w:pPr>
      <w:proofErr w:type="spellStart"/>
      <w:proofErr w:type="gramStart"/>
      <w:r w:rsidRPr="00475F72">
        <w:rPr>
          <w:rFonts w:ascii="Times New Roman" w:hAnsi="Times New Roman" w:cs="Times New Roman"/>
          <w:color w:val="000000"/>
          <w:sz w:val="28"/>
          <w:szCs w:val="28"/>
        </w:rPr>
        <w:t>Χιόνι</w:t>
      </w:r>
      <w:proofErr w:type="spellEnd"/>
      <w:r w:rsidRPr="00475F72">
        <w:rPr>
          <w:rFonts w:ascii="Times New Roman" w:hAnsi="Times New Roman" w:cs="Times New Roman"/>
          <w:color w:val="000000"/>
          <w:sz w:val="28"/>
          <w:szCs w:val="28"/>
        </w:rPr>
        <w:t xml:space="preserve"> !</w:t>
      </w:r>
      <w:proofErr w:type="spellStart"/>
      <w:r w:rsidRPr="00475F72">
        <w:rPr>
          <w:rFonts w:ascii="Times New Roman" w:hAnsi="Times New Roman" w:cs="Times New Roman"/>
          <w:color w:val="000000"/>
          <w:sz w:val="28"/>
          <w:szCs w:val="28"/>
        </w:rPr>
        <w:t>Χιόνι</w:t>
      </w:r>
      <w:proofErr w:type="spellEnd"/>
      <w:proofErr w:type="gramEnd"/>
      <w:r w:rsidRPr="00475F72">
        <w:rPr>
          <w:rFonts w:ascii="Times New Roman" w:hAnsi="Times New Roman" w:cs="Times New Roman"/>
          <w:color w:val="000000"/>
          <w:sz w:val="28"/>
          <w:szCs w:val="28"/>
        </w:rPr>
        <w:t xml:space="preserve"> !</w:t>
      </w:r>
      <w:proofErr w:type="spellStart"/>
      <w:r w:rsidRPr="00475F72">
        <w:rPr>
          <w:rFonts w:ascii="Times New Roman" w:hAnsi="Times New Roman" w:cs="Times New Roman"/>
          <w:color w:val="000000"/>
          <w:sz w:val="28"/>
          <w:szCs w:val="28"/>
        </w:rPr>
        <w:t>φών</w:t>
      </w:r>
      <w:proofErr w:type="spellEnd"/>
      <w:r w:rsidRPr="00475F72">
        <w:rPr>
          <w:rFonts w:ascii="Times New Roman" w:hAnsi="Times New Roman" w:cs="Times New Roman"/>
          <w:color w:val="000000"/>
          <w:sz w:val="28"/>
          <w:szCs w:val="28"/>
        </w:rPr>
        <w:t>αξε.</w:t>
      </w:r>
    </w:p>
    <w:p w:rsidR="00BD424A" w:rsidRPr="00475F72" w:rsidRDefault="00BD424A" w:rsidP="00BD424A">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Παράτησε στη στιγμή, μισογραμμένο, τό «έξαιρετικώς έπεΐγον» έγγραφο πού είχε στη μηχανή της, κι έτρεξε στο παράθυρο. Τό άνοιξε διάπλατο κι άπλωσε τό χέ</w:t>
      </w:r>
      <w:r w:rsidRPr="00475F72">
        <w:rPr>
          <w:rFonts w:ascii="Times New Roman" w:hAnsi="Times New Roman" w:cs="Times New Roman"/>
          <w:color w:val="000000"/>
          <w:sz w:val="28"/>
          <w:szCs w:val="28"/>
          <w:lang w:val="el-GR"/>
        </w:rPr>
        <w:softHyphen/>
        <w:t>ρι της να πιάσει χιόνι.</w:t>
      </w:r>
    </w:p>
    <w:p w:rsidR="00BD424A" w:rsidRPr="00475F72" w:rsidRDefault="00BD424A" w:rsidP="00BD424A">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Παρατήσανε κι οί άλλοι τη δουλειά τους καί πήγανε μπροστά στο παράθυρο. ’Έτσι, ήτανε τώρα εκεί τρεις άντρες καί δυο κοπέλες, δηλαδή όλο τό προσωπικό του γραφείου έκτος από αυτόν πού δεν το κούνησε από την καρέκλα του, στή γωνιά.</w:t>
      </w:r>
    </w:p>
    <w:p w:rsidR="00BD424A" w:rsidRPr="00475F72" w:rsidRDefault="00BD424A" w:rsidP="00BD424A">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Κάνανε χάζι το χιόνι πουέπεφτε ολοένα καί πυκνό</w:t>
      </w:r>
      <w:r w:rsidRPr="00475F72">
        <w:rPr>
          <w:rFonts w:ascii="Times New Roman" w:hAnsi="Times New Roman" w:cs="Times New Roman"/>
          <w:color w:val="000000"/>
          <w:sz w:val="28"/>
          <w:szCs w:val="28"/>
          <w:lang w:val="el-GR"/>
        </w:rPr>
        <w:softHyphen/>
        <w:t>τερο. ’Ήτανε τό πρώτο χιόνι αύτόν τό χειμώνα.</w:t>
      </w:r>
    </w:p>
    <w:p w:rsidR="00BD424A" w:rsidRPr="00475F72" w:rsidRDefault="00BD424A" w:rsidP="00BD424A">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—'Ως τό βράδυ θά τό στρώσει για καλά, είπε ό πρωτο</w:t>
      </w:r>
      <w:r w:rsidRPr="00475F72">
        <w:rPr>
          <w:rFonts w:ascii="Times New Roman" w:hAnsi="Times New Roman" w:cs="Times New Roman"/>
          <w:color w:val="000000"/>
          <w:sz w:val="28"/>
          <w:szCs w:val="28"/>
          <w:lang w:val="el-GR"/>
        </w:rPr>
        <w:softHyphen/>
        <w:t>κολλητής, πού είχε χοντρό σβέρκο.</w:t>
      </w:r>
    </w:p>
    <w:p w:rsidR="00BD424A" w:rsidRPr="00475F72" w:rsidRDefault="00BD424A" w:rsidP="00BD424A">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sz w:val="28"/>
          <w:szCs w:val="28"/>
          <w:lang w:val="el-GR"/>
        </w:rPr>
        <w:t>—</w:t>
      </w:r>
      <w:r w:rsidRPr="00475F72">
        <w:rPr>
          <w:rFonts w:ascii="Times New Roman" w:hAnsi="Times New Roman" w:cs="Times New Roman"/>
          <w:color w:val="000000"/>
          <w:sz w:val="28"/>
          <w:szCs w:val="28"/>
          <w:lang w:val="el-GR"/>
        </w:rPr>
        <w:t xml:space="preserve"> Δέ λες ως τό μεσημέρι, είπε ένας άλλος. Είναι α</w:t>
      </w:r>
      <w:r w:rsidRPr="00475F72">
        <w:rPr>
          <w:rFonts w:ascii="Times New Roman" w:hAnsi="Times New Roman" w:cs="Times New Roman"/>
          <w:color w:val="000000"/>
          <w:sz w:val="28"/>
          <w:szCs w:val="28"/>
          <w:lang w:val="el-GR"/>
        </w:rPr>
        <w:softHyphen/>
        <w:t>κόμα έννιάμισι.</w:t>
      </w:r>
    </w:p>
    <w:p w:rsidR="00BD424A" w:rsidRPr="00475F72" w:rsidRDefault="00BD424A" w:rsidP="00BD424A">
      <w:pPr>
        <w:pStyle w:val="2"/>
        <w:shd w:val="clear" w:color="auto" w:fill="auto"/>
        <w:spacing w:line="254" w:lineRule="exact"/>
        <w:ind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Καί μονάχα αυτός δεν τούς είχε ακολουθήσει. Κοίταξε για λίγο τό χιόνι πού έπεφτε, άναψε τσιγάρο καί ξανάσκυψε στα έγγραφά του.</w:t>
      </w:r>
    </w:p>
    <w:p w:rsidR="00BD424A" w:rsidRPr="00475F72" w:rsidRDefault="00BD424A" w:rsidP="00BD424A">
      <w:pPr>
        <w:rPr>
          <w:rFonts w:ascii="Times New Roman" w:hAnsi="Times New Roman" w:cs="Times New Roman"/>
          <w:sz w:val="28"/>
          <w:szCs w:val="28"/>
          <w:lang w:val="el-GR"/>
        </w:rPr>
      </w:pPr>
      <w:r w:rsidRPr="00475F72">
        <w:rPr>
          <w:rFonts w:ascii="Times New Roman" w:hAnsi="Times New Roman" w:cs="Times New Roman"/>
          <w:sz w:val="28"/>
          <w:szCs w:val="28"/>
          <w:lang w:val="el-GR"/>
        </w:rPr>
        <w:t>Μα ή δακτυλογράφος δεν τον άφησε ήσυχο. Πήγε καί στάθηκε μπροστά του.</w:t>
      </w:r>
    </w:p>
    <w:p w:rsidR="00BD424A" w:rsidRPr="00475F72" w:rsidRDefault="00BD424A" w:rsidP="00BD424A">
      <w:pPr>
        <w:pStyle w:val="2"/>
        <w:shd w:val="clear" w:color="auto" w:fill="auto"/>
        <w:spacing w:line="254" w:lineRule="exact"/>
        <w:ind w:left="80" w:right="20" w:firstLine="340"/>
        <w:rPr>
          <w:rFonts w:ascii="Times New Roman" w:hAnsi="Times New Roman" w:cs="Times New Roman"/>
          <w:sz w:val="28"/>
          <w:szCs w:val="28"/>
          <w:lang w:val="el-GR" w:eastAsia="el-GR" w:bidi="el-GR"/>
        </w:rPr>
      </w:pPr>
      <w:r w:rsidRPr="00475F72">
        <w:rPr>
          <w:rFonts w:ascii="Times New Roman" w:hAnsi="Times New Roman" w:cs="Times New Roman"/>
          <w:color w:val="000000"/>
          <w:sz w:val="28"/>
          <w:szCs w:val="28"/>
          <w:lang w:val="el-GR"/>
        </w:rPr>
        <w:t>—’Ελάτε λοιπόν καί σείς νά δείτε πού χιονίζει! του είπε. Καλέ τί άνθρωπος εΐσαστε σεις! ’Έννοια σας καί τό ξέρω έγώ τί σας συμβαίνει: αγαπάτε τή μοναξιά !</w:t>
      </w:r>
    </w:p>
    <w:p w:rsidR="00BD424A" w:rsidRPr="00475F72" w:rsidRDefault="00BD424A" w:rsidP="00BD424A">
      <w:pPr>
        <w:pStyle w:val="2"/>
        <w:shd w:val="clear" w:color="auto" w:fill="auto"/>
        <w:spacing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Τον πήρε άπό τό χέρι καί τον πήγε στο παράθυρο. ’Ήτανε τώρα μαζί με τούς άλλους.</w:t>
      </w:r>
    </w:p>
    <w:p w:rsidR="00BD424A" w:rsidRPr="00475F72" w:rsidRDefault="00BD424A" w:rsidP="00BD424A">
      <w:pPr>
        <w:pStyle w:val="2"/>
        <w:shd w:val="clear" w:color="auto" w:fill="auto"/>
        <w:spacing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’Άξαφνα, άνοιξε η πόρτα του γραφείου, καί τό φαλα</w:t>
      </w:r>
      <w:r w:rsidRPr="00475F72">
        <w:rPr>
          <w:rFonts w:ascii="Times New Roman" w:hAnsi="Times New Roman" w:cs="Times New Roman"/>
          <w:color w:val="000000"/>
          <w:sz w:val="28"/>
          <w:szCs w:val="28"/>
          <w:lang w:val="el-GR"/>
        </w:rPr>
        <w:softHyphen/>
        <w:t>κρό κεφάλι του κλητήρα φάνηκε.</w:t>
      </w:r>
    </w:p>
    <w:p w:rsidR="00BD424A" w:rsidRPr="00475F72" w:rsidRDefault="00BD424A" w:rsidP="00BD424A">
      <w:pPr>
        <w:pStyle w:val="2"/>
        <w:shd w:val="clear" w:color="auto" w:fill="auto"/>
        <w:spacing w:line="254" w:lineRule="exact"/>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 Ο Προσωπάρχης ! φώναξε.</w:t>
      </w:r>
    </w:p>
    <w:p w:rsidR="00BD424A" w:rsidRPr="00475F72" w:rsidRDefault="00BD424A" w:rsidP="00BD424A">
      <w:pPr>
        <w:pStyle w:val="2"/>
        <w:shd w:val="clear" w:color="auto" w:fill="auto"/>
        <w:spacing w:after="180"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 xml:space="preserve">Τσακίστηκαν όλοι νά πάνε στις θέσεις τους. Κάνανε μάλιστα πώς ήτανε απορροφημένοι </w:t>
      </w:r>
      <w:r w:rsidRPr="00475F72">
        <w:rPr>
          <w:rFonts w:ascii="Times New Roman" w:hAnsi="Times New Roman" w:cs="Times New Roman"/>
          <w:color w:val="000000"/>
          <w:sz w:val="28"/>
          <w:szCs w:val="28"/>
          <w:lang w:val="el-GR"/>
        </w:rPr>
        <w:lastRenderedPageBreak/>
        <w:t>από τή δουλειά τους. Ο πρωτοκολλητής είχε φτιάξει μια μπάλα με τό χιόνι, στη βιασύνη του τήν πήρε μαζί του, δέν ήξερε τί νά την κάνει, την έβαλε στην τσέπη του, κι αυτή άρχισε να λιώ</w:t>
      </w:r>
      <w:r w:rsidRPr="00475F72">
        <w:rPr>
          <w:rFonts w:ascii="Times New Roman" w:hAnsi="Times New Roman" w:cs="Times New Roman"/>
          <w:color w:val="000000"/>
          <w:sz w:val="28"/>
          <w:szCs w:val="28"/>
          <w:lang w:val="el-GR"/>
        </w:rPr>
        <w:softHyphen/>
        <w:t>νει σιγά σιγά.</w:t>
      </w:r>
    </w:p>
    <w:p w:rsidR="00BD424A" w:rsidRPr="00475F72" w:rsidRDefault="00BD424A" w:rsidP="00BD424A">
      <w:pPr>
        <w:pStyle w:val="2"/>
        <w:shd w:val="clear" w:color="auto" w:fill="auto"/>
        <w:spacing w:line="254" w:lineRule="exact"/>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Στις 8 έφυγε άπό τό γραφείο καί βγήκε στούς χιονι</w:t>
      </w:r>
      <w:r w:rsidRPr="00475F72">
        <w:rPr>
          <w:rFonts w:ascii="Times New Roman" w:hAnsi="Times New Roman" w:cs="Times New Roman"/>
          <w:color w:val="000000"/>
          <w:sz w:val="28"/>
          <w:szCs w:val="28"/>
          <w:lang w:val="el-GR"/>
        </w:rPr>
        <w:softHyphen/>
        <w:t>σμένους δρόμους. Τό είχε στ’ αλήθεια στρώσει για καλά ώς τό μεσημέρι. Το άπόγεμα σταμάτησε να χιονίζει.</w:t>
      </w:r>
    </w:p>
    <w:p w:rsidR="00BD424A" w:rsidRPr="00475F72" w:rsidRDefault="00BD424A" w:rsidP="00BD424A">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Ή πόλη ήτανε τώρα αλλιώτικη.</w:t>
      </w:r>
    </w:p>
    <w:p w:rsidR="00BD424A" w:rsidRPr="00475F72" w:rsidRDefault="00BD424A" w:rsidP="00BD424A">
      <w:pPr>
        <w:pStyle w:val="2"/>
        <w:shd w:val="clear" w:color="auto" w:fill="auto"/>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Άπό τό πρωί πού ή δακτυλογράφος τού είχε πει «’Έννοια σας καί τό ξέρω έγώ τί σάς συμβαίνει: αγαπάτε τή μοναξιά !» είχε μια ταραχή μέσα του. 'Η κοπέλα εί</w:t>
      </w:r>
      <w:r w:rsidRPr="00475F72">
        <w:rPr>
          <w:rFonts w:ascii="Times New Roman" w:hAnsi="Times New Roman" w:cs="Times New Roman"/>
          <w:color w:val="000000"/>
          <w:sz w:val="28"/>
          <w:szCs w:val="28"/>
          <w:lang w:val="el-GR"/>
        </w:rPr>
        <w:softHyphen/>
        <w:t>χε αγγίξει τό ευαίσθητό του σημείο.</w:t>
      </w:r>
    </w:p>
    <w:p w:rsidR="00BD424A" w:rsidRPr="00475F72" w:rsidRDefault="00BD424A" w:rsidP="00BD424A">
      <w:pPr>
        <w:pStyle w:val="2"/>
        <w:shd w:val="clear" w:color="auto" w:fill="auto"/>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Σκέφτηκε νά τής πει νά καθίσουνε κάπου, ύστερα άπό την απογευματινή εργασία. ’Ήθελε νά τής μιλήσει.</w:t>
      </w:r>
    </w:p>
    <w:p w:rsidR="00BD424A" w:rsidRPr="00475F72" w:rsidRDefault="00BD424A" w:rsidP="00BD424A">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Τή σταμάτησε την ώρα πού έφευγε, στη σκάλα.</w:t>
      </w:r>
    </w:p>
    <w:p w:rsidR="00BD424A" w:rsidRPr="00475F72" w:rsidRDefault="00BD424A" w:rsidP="00BD424A">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—Έχετε μια κλωστή στο παλτό σας, τής είπε.</w:t>
      </w:r>
    </w:p>
    <w:p w:rsidR="00BD424A" w:rsidRPr="00475F72" w:rsidRDefault="00BD424A" w:rsidP="00BD424A">
      <w:pPr>
        <w:pStyle w:val="2"/>
        <w:shd w:val="clear" w:color="auto" w:fill="auto"/>
        <w:ind w:left="8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Δέν μπόρεσε να τής πει πώς ήθελε να τής μιλήσει.</w:t>
      </w:r>
    </w:p>
    <w:p w:rsidR="00BD424A" w:rsidRPr="00475F72" w:rsidRDefault="00BD424A" w:rsidP="00BD424A">
      <w:pPr>
        <w:pStyle w:val="2"/>
        <w:shd w:val="clear" w:color="auto" w:fill="auto"/>
        <w:ind w:left="8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Τώρα, μόνος μέσα στή νύχτα, βάδιζε άσκοπα. Πέ</w:t>
      </w:r>
      <w:r w:rsidRPr="00475F72">
        <w:rPr>
          <w:rFonts w:ascii="Times New Roman" w:hAnsi="Times New Roman" w:cs="Times New Roman"/>
          <w:color w:val="000000"/>
          <w:sz w:val="28"/>
          <w:szCs w:val="28"/>
          <w:lang w:val="el-GR"/>
        </w:rPr>
        <w:softHyphen/>
        <w:t>ρασε άπό τις λεωφόρους, οπού ή κίνηση ήτανε μεγάλη καί οι φωτεινές επιγραφές, πολύχρωμες, κάνανε κοντράστο στο χιόνι πού ήτανε παντού γύρω.</w:t>
      </w:r>
    </w:p>
    <w:p w:rsidR="00BD424A" w:rsidRPr="00475F72" w:rsidRDefault="00BD424A" w:rsidP="00BD424A">
      <w:pPr>
        <w:pStyle w:val="2"/>
        <w:shd w:val="clear" w:color="auto" w:fill="auto"/>
        <w:ind w:left="2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Μπήκε μέσα στο πλήθος πού κυκλοφορούσε πολύβουο.</w:t>
      </w:r>
    </w:p>
    <w:p w:rsidR="00BD424A" w:rsidRPr="00475F72" w:rsidRDefault="00BD424A" w:rsidP="00BD424A">
      <w:pPr>
        <w:pStyle w:val="2"/>
        <w:shd w:val="clear" w:color="auto" w:fill="auto"/>
        <w:ind w:left="20" w:right="40" w:firstLine="320"/>
        <w:rPr>
          <w:rFonts w:ascii="Times New Roman" w:hAnsi="Times New Roman" w:cs="Times New Roman"/>
          <w:sz w:val="28"/>
          <w:szCs w:val="28"/>
          <w:lang w:val="el-GR" w:eastAsia="el-GR" w:bidi="el-GR"/>
        </w:rPr>
      </w:pPr>
      <w:r w:rsidRPr="00475F72">
        <w:rPr>
          <w:rFonts w:ascii="Times New Roman" w:hAnsi="Times New Roman" w:cs="Times New Roman"/>
          <w:sz w:val="28"/>
          <w:szCs w:val="28"/>
          <w:lang w:val="el-GR"/>
        </w:rPr>
        <w:t>’Ένιωθεμοναξιά. ’Έτσι καί τό πρωί, καί όταν ήτανε στη γωνιά του, καί όταν τον πήγε ή δακτυλογράφος μπρο</w:t>
      </w:r>
      <w:r w:rsidRPr="00475F72">
        <w:rPr>
          <w:rFonts w:ascii="Times New Roman" w:hAnsi="Times New Roman" w:cs="Times New Roman"/>
          <w:sz w:val="28"/>
          <w:szCs w:val="28"/>
          <w:lang w:val="el-GR"/>
        </w:rPr>
        <w:softHyphen/>
        <w:t>στά στο παράθυρο</w:t>
      </w:r>
      <w:r w:rsidRPr="00475F72">
        <w:rPr>
          <w:rFonts w:ascii="Times New Roman" w:hAnsi="Times New Roman" w:cs="Times New Roman"/>
          <w:color w:val="000000"/>
          <w:sz w:val="28"/>
          <w:szCs w:val="28"/>
          <w:lang w:val="el-GR"/>
        </w:rPr>
        <w:t>μαζί μέ τούς άλλους, τό ίδιο μόνος ένιωθε.</w:t>
      </w:r>
    </w:p>
    <w:p w:rsidR="00BD424A" w:rsidRPr="00475F72" w:rsidRDefault="00BD424A" w:rsidP="00BD424A">
      <w:pPr>
        <w:pStyle w:val="2"/>
        <w:shd w:val="clear" w:color="auto" w:fill="auto"/>
        <w:ind w:left="2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Η μοναξιά ήτανε στο βάθος τού εαυτού του.</w:t>
      </w:r>
    </w:p>
    <w:p w:rsidR="00BD424A" w:rsidRPr="00475F72" w:rsidRDefault="00BD424A" w:rsidP="00BD424A">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Τό ήξερε βέβαια πώς οί άλλοι τον θεωρούσανε παρά</w:t>
      </w:r>
      <w:r w:rsidRPr="00475F72">
        <w:rPr>
          <w:rFonts w:ascii="Times New Roman" w:hAnsi="Times New Roman" w:cs="Times New Roman"/>
          <w:color w:val="000000"/>
          <w:sz w:val="28"/>
          <w:szCs w:val="28"/>
          <w:lang w:val="el-GR"/>
        </w:rPr>
        <w:softHyphen/>
        <w:t>ξενο, κλεισμένο στον εαυτό του, άνθρωπο πού αγαπάει τή μοναξιά, όπως τού είπε ή δακτυλογράφος. Τού είχανε ξαναπεί ανάλογες κουβέντες. Μά τα λόγια τής κοπέλας τον είχανε ταράξει. Δεν μπορούσε να εξηγήσει γιατί τού είχανε κάνει αυτήν την ξεχωριστή αίσθηση. Όμως, παρ’ όλο πού βασανίστηκε πολύ έκείνη τή μέρα καί ήθελε να τής μιλήσει, την τελευταία στιγμή άλλαξε κουβέντα καί τής είπε πώς είχε μια κλωστή στο παλτό της. Δέν τού είχε συμβεί αυτό για πρώτη φορά: να σταματάει τήν τελευταία στιγμή εκεί πού πήγαινε ν’ ανοίξει τήν καρδιά του σ’ έναν άλλον.</w:t>
      </w:r>
    </w:p>
    <w:p w:rsidR="00BD424A" w:rsidRPr="00475F72" w:rsidRDefault="00BD424A" w:rsidP="00BD424A">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Η ώρα περνούσε κι αυτός συνέχιζε τήν περιπλάνη</w:t>
      </w:r>
      <w:r w:rsidRPr="00475F72">
        <w:rPr>
          <w:rFonts w:ascii="Times New Roman" w:hAnsi="Times New Roman" w:cs="Times New Roman"/>
          <w:color w:val="000000"/>
          <w:sz w:val="28"/>
          <w:szCs w:val="28"/>
          <w:lang w:val="el-GR"/>
        </w:rPr>
        <w:softHyphen/>
        <w:t>σή του.</w:t>
      </w:r>
    </w:p>
    <w:p w:rsidR="00BD424A" w:rsidRPr="00475F72" w:rsidRDefault="00BD424A" w:rsidP="00BD424A">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Να μπορούσε να τής μιλήσει! Να μπορούσε να μιλή</w:t>
      </w:r>
      <w:r w:rsidRPr="00475F72">
        <w:rPr>
          <w:rFonts w:ascii="Times New Roman" w:hAnsi="Times New Roman" w:cs="Times New Roman"/>
          <w:color w:val="000000"/>
          <w:sz w:val="28"/>
          <w:szCs w:val="28"/>
          <w:lang w:val="el-GR"/>
        </w:rPr>
        <w:softHyphen/>
        <w:t>σει σ’ έναν όποιονδήποτε άνθρωπο! Να τού ανοίξει τήν καρδιά του ! Να τού πει τί τού συμβαίνει.</w:t>
      </w:r>
    </w:p>
    <w:p w:rsidR="00BD424A" w:rsidRPr="00475F72" w:rsidRDefault="00BD424A" w:rsidP="00BD424A">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—’Έννοια σας καί τό ξέρω έγώ τί σάς συμβαίνει: αγαπάτε τή μοναξιά!</w:t>
      </w:r>
    </w:p>
    <w:p w:rsidR="00BD424A" w:rsidRPr="00475F72" w:rsidRDefault="00BD424A" w:rsidP="00BD424A">
      <w:pPr>
        <w:pStyle w:val="2"/>
        <w:shd w:val="clear" w:color="auto" w:fill="auto"/>
        <w:ind w:left="20" w:right="40" w:firstLine="32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Είχε κάνει λάθος κι αύτή, όπως καί οί άλλοι πού είχανε ώς τότε σκεφτεί γι’ αύτόν μέ τον ίδιο τρόπο. Αύ</w:t>
      </w:r>
      <w:r w:rsidRPr="00475F72">
        <w:rPr>
          <w:rFonts w:ascii="Times New Roman" w:hAnsi="Times New Roman" w:cs="Times New Roman"/>
          <w:color w:val="000000"/>
          <w:sz w:val="28"/>
          <w:szCs w:val="28"/>
          <w:lang w:val="el-GR"/>
        </w:rPr>
        <w:softHyphen/>
        <w:t>τό πού τού συνέβαινε δέν ήτανε πώς αγαπούσε τή μονα</w:t>
      </w:r>
      <w:r w:rsidRPr="00475F72">
        <w:rPr>
          <w:rFonts w:ascii="Times New Roman" w:hAnsi="Times New Roman" w:cs="Times New Roman"/>
          <w:color w:val="000000"/>
          <w:sz w:val="28"/>
          <w:szCs w:val="28"/>
          <w:lang w:val="el-GR"/>
        </w:rPr>
        <w:softHyphen/>
        <w:t>ξιά. ’Ίσια ίσια, τή μισούσε τή μοναξιά! Ήθελε νάναι κοντά στούς ανθρώπους, δίπλα τους, να σκύψει πάνω στήν αγωνία τους, νά κάνει τό χρέος του στούς βασανισμένους αν</w:t>
      </w:r>
      <w:r w:rsidRPr="00475F72">
        <w:rPr>
          <w:rFonts w:ascii="Times New Roman" w:hAnsi="Times New Roman" w:cs="Times New Roman"/>
          <w:color w:val="000000"/>
          <w:sz w:val="28"/>
          <w:szCs w:val="28"/>
          <w:lang w:val="el-GR"/>
        </w:rPr>
        <w:softHyphen/>
        <w:t>θρώπους τού καιρού του. Μά ήτανε κάτι πού τον εμπόδιζε.</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eastAsia="el-GR" w:bidi="el-GR"/>
        </w:rPr>
      </w:pPr>
      <w:r w:rsidRPr="00475F72">
        <w:rPr>
          <w:rFonts w:ascii="Times New Roman" w:hAnsi="Times New Roman" w:cs="Times New Roman"/>
          <w:color w:val="000000"/>
          <w:sz w:val="28"/>
          <w:szCs w:val="28"/>
          <w:lang w:val="el-GR"/>
        </w:rPr>
        <w:t xml:space="preserve">Βέβαια, αν κατάφερνε ν’ ανοίξει τΗν καρδιά του σ’ έναν άνθρωπο, δε θά μπορούσε να βάλει τάξη σέ όσα θά τού έλεγε. Είχε μια σύγχυση μέσα του. Ήτανε φυσικό τούτο, γιατί είχε κοιτάξει τη ζωή γύρω του, τον κόσμο. Καί η σύγχυση η δική τους μεταδόθηκε </w:t>
      </w:r>
      <w:r w:rsidRPr="00475F72">
        <w:rPr>
          <w:rStyle w:val="Bodytext6pt"/>
          <w:rFonts w:ascii="Times New Roman" w:hAnsi="Times New Roman" w:cs="Times New Roman"/>
          <w:sz w:val="28"/>
          <w:szCs w:val="28"/>
        </w:rPr>
        <w:t>σ’</w:t>
      </w:r>
      <w:r w:rsidRPr="00475F72">
        <w:rPr>
          <w:rFonts w:ascii="Times New Roman" w:hAnsi="Times New Roman" w:cs="Times New Roman"/>
          <w:color w:val="000000"/>
          <w:sz w:val="28"/>
          <w:szCs w:val="28"/>
          <w:lang w:val="el-GR"/>
        </w:rPr>
        <w:t>αύτόν. Μή</w:t>
      </w:r>
      <w:r w:rsidRPr="00475F72">
        <w:rPr>
          <w:rFonts w:ascii="Times New Roman" w:hAnsi="Times New Roman" w:cs="Times New Roman"/>
          <w:color w:val="000000"/>
          <w:sz w:val="28"/>
          <w:szCs w:val="28"/>
          <w:lang w:val="el-GR"/>
        </w:rPr>
        <w:softHyphen/>
        <w:t>πως η ζωή μας, ο κόσμος μας, αυτά τα χρόνια ύστερ’ άπό τό δεύτερο παγκόσμιο πόλεμο, δεν είναι σέ σύγχυση;</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Είχε σκεφτεί πάνω στη ζωή. Γύρεψε να δει τήν α</w:t>
      </w:r>
      <w:r w:rsidRPr="00475F72">
        <w:rPr>
          <w:rFonts w:ascii="Times New Roman" w:hAnsi="Times New Roman" w:cs="Times New Roman"/>
          <w:color w:val="000000"/>
          <w:sz w:val="28"/>
          <w:szCs w:val="28"/>
          <w:lang w:val="el-GR"/>
        </w:rPr>
        <w:softHyphen/>
        <w:t>λήθεια. Τό αληθινό πρόσωπο τής ζωής. Καί είδε! Μά τότε ανακάλυψε πώς είχε μείνει μόνος. Είχε μπει στήν περιοχή μιας εσωτερικής μοναξιάς. ’Ήθελε νά βγει άπό τή μοναξιά του, τή μισούσε. Δεν έχουμε τό δικαίωμα, σκεφτότανε, νά μένουμε μόνοι στον καιρό πού ζούμε. Οί άνθρωποι μάς περιμένουν, μάς αναζητάνε! Κι αν δεν μπο</w:t>
      </w:r>
      <w:r w:rsidRPr="00475F72">
        <w:rPr>
          <w:rFonts w:ascii="Times New Roman" w:hAnsi="Times New Roman" w:cs="Times New Roman"/>
          <w:color w:val="000000"/>
          <w:sz w:val="28"/>
          <w:szCs w:val="28"/>
          <w:lang w:val="el-GR"/>
        </w:rPr>
        <w:softHyphen/>
        <w:t>ρούμε νά τούς κάνουμε ευτυχισμένους, μπορούμε ωστό</w:t>
      </w:r>
      <w:r w:rsidRPr="00475F72">
        <w:rPr>
          <w:rFonts w:ascii="Times New Roman" w:hAnsi="Times New Roman" w:cs="Times New Roman"/>
          <w:color w:val="000000"/>
          <w:sz w:val="28"/>
          <w:szCs w:val="28"/>
          <w:lang w:val="el-GR"/>
        </w:rPr>
        <w:softHyphen/>
        <w:t>σο νά τούς ανοίξουμε τήν καρδιά μας καί νά τούς πούμε πώς αυτή ή ζωή δέ μάς αφήνει νά ησυχάσουμε, πώς είμαστε κοντά τους, δίπλα τους, μέτοχοι κι εμεΐς στήν κοινή αγωνία.</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Θά ήτανε περίπου 11 πού μπήκε σ’ ένα μπάρ. Ένα κακοφωτισμένο, μακρόστενο μπάρ, υγρό. Στούς τοίχους, παλιές ξεθωριασμένες ρεκλάμες ποτών κλπ.</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Παράγγειλε κονιάκ. ’Άναψε τσιγάρο καί προσπάθησε νά σκεφτεΐ κάτι άλλο. ’Αδύνατον! Οι ίδιες σκέψεις γυρί</w:t>
      </w:r>
      <w:r w:rsidRPr="00475F72">
        <w:rPr>
          <w:rFonts w:ascii="Times New Roman" w:hAnsi="Times New Roman" w:cs="Times New Roman"/>
          <w:color w:val="000000"/>
          <w:sz w:val="28"/>
          <w:szCs w:val="28"/>
          <w:lang w:val="el-GR"/>
        </w:rPr>
        <w:softHyphen/>
        <w:t>ζανε στο μυαλό του. ’Ήτανε δέσμιος τους κι έκείνη τή νύχτα, όπως καί μια μεγάλη σειρά νύχτες τον τελευταίο καιρό.</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Στο μπάρ είχε ήσυχία. Λιγοστοί πελάτες. Παράγγειλε δεύτερο κονιάκ.</w:t>
      </w:r>
    </w:p>
    <w:p w:rsidR="00BD424A" w:rsidRPr="00475F72" w:rsidRDefault="00BD424A" w:rsidP="00BD424A">
      <w:pPr>
        <w:pStyle w:val="2"/>
        <w:shd w:val="clear" w:color="auto" w:fill="auto"/>
        <w:spacing w:line="254" w:lineRule="exact"/>
        <w:ind w:lef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Όταν έφυγε, ήτανε περασμένα μεσάνυχτα.</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 xml:space="preserve">Δέν τράβηξε για τό σπίτι του. ’Εξακολούθησε τήν περιπλάνησή του στούς χιονισμένους </w:t>
      </w:r>
      <w:r w:rsidRPr="00475F72">
        <w:rPr>
          <w:rFonts w:ascii="Times New Roman" w:hAnsi="Times New Roman" w:cs="Times New Roman"/>
          <w:color w:val="000000"/>
          <w:sz w:val="28"/>
          <w:szCs w:val="28"/>
          <w:lang w:val="el-GR"/>
        </w:rPr>
        <w:lastRenderedPageBreak/>
        <w:t>δρόμους. Σιγά σι</w:t>
      </w:r>
      <w:r w:rsidRPr="00475F72">
        <w:rPr>
          <w:rFonts w:ascii="Times New Roman" w:hAnsi="Times New Roman" w:cs="Times New Roman"/>
          <w:color w:val="000000"/>
          <w:sz w:val="28"/>
          <w:szCs w:val="28"/>
          <w:lang w:val="el-GR"/>
        </w:rPr>
        <w:softHyphen/>
        <w:t>γά, απομακρύνθηκε άπό τό κέντρο καί μπήκε σέ άλλες περιοχές.</w:t>
      </w:r>
    </w:p>
    <w:p w:rsidR="00BD424A" w:rsidRPr="00475F72" w:rsidRDefault="00BD424A" w:rsidP="00BD424A">
      <w:pPr>
        <w:pStyle w:val="2"/>
        <w:shd w:val="clear" w:color="auto" w:fill="auto"/>
        <w:ind w:left="20" w:right="20" w:firstLine="340"/>
        <w:rPr>
          <w:rFonts w:ascii="Times New Roman" w:hAnsi="Times New Roman" w:cs="Times New Roman"/>
          <w:sz w:val="28"/>
          <w:szCs w:val="28"/>
          <w:lang w:val="el-GR" w:eastAsia="el-GR" w:bidi="el-GR"/>
        </w:rPr>
      </w:pPr>
      <w:r w:rsidRPr="00475F72">
        <w:rPr>
          <w:rFonts w:ascii="Times New Roman" w:hAnsi="Times New Roman" w:cs="Times New Roman"/>
          <w:sz w:val="28"/>
          <w:szCs w:val="28"/>
          <w:lang w:val="el-GR"/>
        </w:rPr>
        <w:t>Είχε σκεφτεί πάνω στη ζωή. Είχε σκύψει πάνω στη ζωή, έτσι σά να είχε σκύψει πάνω σέ μια βαθιά άβυσσο, καί τότε είδε φοβερά πράγματα, ύστερα δεν μπορούσε να μιλήσει, η φωνή του είχε</w:t>
      </w:r>
      <w:r w:rsidRPr="00475F72">
        <w:rPr>
          <w:rFonts w:ascii="Times New Roman" w:hAnsi="Times New Roman" w:cs="Times New Roman"/>
          <w:color w:val="000000"/>
          <w:sz w:val="28"/>
          <w:szCs w:val="28"/>
          <w:lang w:val="el-GR"/>
        </w:rPr>
        <w:t>παγώσει.</w:t>
      </w:r>
    </w:p>
    <w:p w:rsidR="00BD424A" w:rsidRPr="00475F72" w:rsidRDefault="00BD424A" w:rsidP="00BD424A">
      <w:pPr>
        <w:pStyle w:val="2"/>
        <w:shd w:val="clear" w:color="auto" w:fill="auto"/>
        <w:spacing w:after="236"/>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Ποτέ άλλοτε, σκέφτηκε, οι στέγες των σπιτιών μας δέν ήτανε τόσο κοντά ή μια στην άλλη ίσο είναι σήμερα, κι όμως ποτέ άλλοτε οι καρδιές μας δέν ήτανε τόσο μακριά ή μια από την άλλη όσο είναι σήμερα. Η μοναξιά πού ένιωθε δέν ήτανε μια ατομική περίπτωση. ’Ένιωθε πώς είναι ή μοίρα τού σημερινού ανθρώπου. Ποτέ άλλοτε ίσο σήμερα δέν ήτανε τόσο βαθιά ή μοναξιά τού ανθρώπου μπροστά στον άνθρωπο !</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’Ήτανε τώρα στή βιομηχανική περιοχή. Οι όγκοι των έργοστασίων δεσπόζανε έκεϊ. Γύρω, ερημιά. Πιο κάτω ήταν οΐ γειτονιές πού μένανε οι εργάτες.</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Τον πιέζανε αύτά πού είχε μές στο στήθος του, τα ερωτηματικά, οι ανησυχίες, ή αγωνία . . . Α, να μπορού</w:t>
      </w:r>
      <w:r w:rsidRPr="00475F72">
        <w:rPr>
          <w:rFonts w:ascii="Times New Roman" w:hAnsi="Times New Roman" w:cs="Times New Roman"/>
          <w:color w:val="000000"/>
          <w:sz w:val="28"/>
          <w:szCs w:val="28"/>
          <w:lang w:val="el-GR"/>
        </w:rPr>
        <w:softHyphen/>
        <w:t>σε ν’ ανοίξει την καρδιά του!</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Αν μπορούσε να προσευχηθεί, αν πίστευε σέ κάτι πέρ’ άπό τ’ ανθρώπινα, θά ζητούσε τούτο μονάχα: να μπο</w:t>
      </w:r>
      <w:r w:rsidRPr="00475F72">
        <w:rPr>
          <w:rFonts w:ascii="Times New Roman" w:hAnsi="Times New Roman" w:cs="Times New Roman"/>
          <w:color w:val="000000"/>
          <w:sz w:val="28"/>
          <w:szCs w:val="28"/>
          <w:lang w:val="el-GR"/>
        </w:rPr>
        <w:softHyphen/>
        <w:t>ρέσει ν’ ανοίξει την καρδιά του!</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rPr>
      </w:pPr>
      <w:r w:rsidRPr="00475F72">
        <w:rPr>
          <w:rFonts w:ascii="Times New Roman" w:hAnsi="Times New Roman" w:cs="Times New Roman"/>
          <w:color w:val="000000"/>
          <w:sz w:val="28"/>
          <w:szCs w:val="28"/>
          <w:lang w:val="el-GR"/>
        </w:rPr>
        <w:t>'Ένα κύμα είχε στο στήθος του. Τον έπίεζε. Ζητούσε διέξοδο.</w:t>
      </w:r>
    </w:p>
    <w:p w:rsidR="00BD424A" w:rsidRPr="00475F72" w:rsidRDefault="00BD424A" w:rsidP="00BD424A">
      <w:pPr>
        <w:pStyle w:val="2"/>
        <w:shd w:val="clear" w:color="auto" w:fill="auto"/>
        <w:spacing w:line="254" w:lineRule="exact"/>
        <w:ind w:left="20" w:right="20" w:firstLine="340"/>
        <w:rPr>
          <w:rFonts w:ascii="Times New Roman" w:hAnsi="Times New Roman" w:cs="Times New Roman"/>
          <w:sz w:val="28"/>
          <w:szCs w:val="28"/>
          <w:lang w:val="el-GR" w:eastAsia="el-GR" w:bidi="el-GR"/>
        </w:rPr>
      </w:pPr>
      <w:r w:rsidRPr="00475F72">
        <w:rPr>
          <w:rFonts w:ascii="Times New Roman" w:hAnsi="Times New Roman" w:cs="Times New Roman"/>
          <w:color w:val="000000"/>
          <w:sz w:val="28"/>
          <w:szCs w:val="28"/>
          <w:lang w:val="el-GR"/>
        </w:rPr>
        <w:t>Περνώντας τη γωνιά ενός έργοστασίου, είδε αριστε</w:t>
      </w:r>
      <w:r w:rsidRPr="00475F72">
        <w:rPr>
          <w:rFonts w:ascii="Times New Roman" w:hAnsi="Times New Roman" w:cs="Times New Roman"/>
          <w:color w:val="000000"/>
          <w:sz w:val="28"/>
          <w:szCs w:val="28"/>
          <w:lang w:val="el-GR"/>
        </w:rPr>
        <w:softHyphen/>
        <w:t>ρά του, πολύ κοντά στον τοίχο, μια σκιά. Σταμάτησε έπιτόπου. Ο φόβος τον κυρίεψε. Ήταν εκεί, μερικά μέ</w:t>
      </w:r>
      <w:r w:rsidRPr="00475F72">
        <w:rPr>
          <w:rFonts w:ascii="Times New Roman" w:hAnsi="Times New Roman" w:cs="Times New Roman"/>
          <w:color w:val="000000"/>
          <w:sz w:val="28"/>
          <w:szCs w:val="28"/>
          <w:lang w:val="el-GR"/>
        </w:rPr>
        <w:softHyphen/>
        <w:t>τρα μακριά του, ένας άνθρωπος, μέ μια ρεμπούμπλικα στο κεφάλι του, ακίνητος, καί τον κοίταζε. Ή νύχτα ήτανε σκοτεινή. Κι έρημιά. Μά ό φόβος του βάσταξεμόνο μερικά δευτερόλεπτα. Πήγε κοντά στον άγνωστο, πού ήτανε ολομόναχος μέσα στή νύχτα σαν κι αύτόν, τον έ'νιωσε κοντά του, πολύ κοντά του, τό κύμα στο στήθος του πίεζε, πίεζε, κάτι έσπασε μέσα του, τέλος λυτρώθηκε κι άνοιξε την καρδιά του σ’ αύτόν τον άγνωστο, πού ποιός ξέρει ποιά παιδικά χέρια τον είχανε στήσει εκεί, άνοιξε την καρδιά του σ’ αύτόν τό χιονάνθρωπο.</w:t>
      </w:r>
    </w:p>
    <w:p w:rsidR="00A34773" w:rsidRPr="00BD424A" w:rsidRDefault="00A34773" w:rsidP="00BD424A">
      <w:pPr>
        <w:rPr>
          <w:lang w:val="el-GR"/>
        </w:rPr>
      </w:pPr>
      <w:bookmarkStart w:id="1" w:name="_GoBack"/>
      <w:bookmarkEnd w:id="1"/>
    </w:p>
    <w:sectPr w:rsidR="00A34773" w:rsidRPr="00BD424A" w:rsidSect="00AB51CB">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16E3A"/>
    <w:multiLevelType w:val="multilevel"/>
    <w:tmpl w:val="C7244EBC"/>
    <w:lvl w:ilvl="0">
      <w:start w:val="1"/>
      <w:numFmt w:val="bullet"/>
      <w:lvlText w:val="—"/>
      <w:lvlJc w:val="left"/>
      <w:pPr>
        <w:ind w:left="0" w:firstLine="0"/>
      </w:pPr>
      <w:rPr>
        <w:rFonts w:ascii="Garamond" w:eastAsia="Garamond" w:hAnsi="Garamond" w:cs="Garamond"/>
        <w:b w:val="0"/>
        <w:bCs w:val="0"/>
        <w:i w:val="0"/>
        <w:iCs w:val="0"/>
        <w:smallCaps w:val="0"/>
        <w:strike w:val="0"/>
        <w:dstrike w:val="0"/>
        <w:color w:val="000000"/>
        <w:spacing w:val="0"/>
        <w:w w:val="100"/>
        <w:position w:val="0"/>
        <w:sz w:val="20"/>
        <w:szCs w:val="20"/>
        <w:u w:val="none"/>
        <w:effect w:val="none"/>
        <w:lang w:val="el-GR" w:eastAsia="el-GR" w:bidi="el-G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37"/>
    <w:rsid w:val="00A34773"/>
    <w:rsid w:val="00BD424A"/>
    <w:rsid w:val="00D961B8"/>
    <w:rsid w:val="00F81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7BF6-A28D-4F99-B3F3-DEA06C57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1B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61B8"/>
  </w:style>
  <w:style w:type="paragraph" w:styleId="a3">
    <w:name w:val="Normal (Web)"/>
    <w:basedOn w:val="a"/>
    <w:uiPriority w:val="99"/>
    <w:unhideWhenUsed/>
    <w:rsid w:val="00D961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961B8"/>
    <w:rPr>
      <w:b/>
      <w:bCs/>
    </w:rPr>
  </w:style>
  <w:style w:type="paragraph" w:customStyle="1" w:styleId="text-regular">
    <w:name w:val="text-regular"/>
    <w:basedOn w:val="a"/>
    <w:rsid w:val="00D961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D961B8"/>
    <w:rPr>
      <w:i/>
      <w:iCs/>
    </w:rPr>
  </w:style>
  <w:style w:type="character" w:customStyle="1" w:styleId="Bodytext">
    <w:name w:val="Body text_"/>
    <w:basedOn w:val="a0"/>
    <w:link w:val="2"/>
    <w:locked/>
    <w:rsid w:val="00BD424A"/>
    <w:rPr>
      <w:rFonts w:ascii="Garamond" w:eastAsia="Garamond" w:hAnsi="Garamond" w:cs="Garamond"/>
      <w:sz w:val="20"/>
      <w:szCs w:val="20"/>
      <w:shd w:val="clear" w:color="auto" w:fill="FFFFFF"/>
    </w:rPr>
  </w:style>
  <w:style w:type="paragraph" w:customStyle="1" w:styleId="2">
    <w:name w:val="Основной текст2"/>
    <w:basedOn w:val="a"/>
    <w:link w:val="Bodytext"/>
    <w:rsid w:val="00BD424A"/>
    <w:pPr>
      <w:widowControl w:val="0"/>
      <w:shd w:val="clear" w:color="auto" w:fill="FFFFFF"/>
      <w:spacing w:after="0" w:line="250" w:lineRule="exact"/>
      <w:jc w:val="both"/>
    </w:pPr>
    <w:rPr>
      <w:rFonts w:ascii="Garamond" w:eastAsia="Garamond" w:hAnsi="Garamond" w:cs="Garamond"/>
      <w:sz w:val="20"/>
      <w:szCs w:val="20"/>
      <w:lang w:eastAsia="en-US"/>
    </w:rPr>
  </w:style>
  <w:style w:type="character" w:customStyle="1" w:styleId="Heading1">
    <w:name w:val="Heading #1_"/>
    <w:basedOn w:val="a0"/>
    <w:link w:val="Heading10"/>
    <w:locked/>
    <w:rsid w:val="00BD424A"/>
    <w:rPr>
      <w:rFonts w:ascii="Georgia" w:eastAsia="Georgia" w:hAnsi="Georgia" w:cs="Georgia"/>
      <w:spacing w:val="20"/>
      <w:shd w:val="clear" w:color="auto" w:fill="FFFFFF"/>
    </w:rPr>
  </w:style>
  <w:style w:type="paragraph" w:customStyle="1" w:styleId="Heading10">
    <w:name w:val="Heading #1"/>
    <w:basedOn w:val="a"/>
    <w:link w:val="Heading1"/>
    <w:rsid w:val="00BD424A"/>
    <w:pPr>
      <w:widowControl w:val="0"/>
      <w:shd w:val="clear" w:color="auto" w:fill="FFFFFF"/>
      <w:spacing w:after="300" w:line="0" w:lineRule="atLeast"/>
      <w:jc w:val="center"/>
      <w:outlineLvl w:val="0"/>
    </w:pPr>
    <w:rPr>
      <w:rFonts w:ascii="Georgia" w:eastAsia="Georgia" w:hAnsi="Georgia" w:cs="Georgia"/>
      <w:spacing w:val="20"/>
      <w:lang w:eastAsia="en-US"/>
    </w:rPr>
  </w:style>
  <w:style w:type="character" w:customStyle="1" w:styleId="Heading1Spacing1pt">
    <w:name w:val="Heading #1 + Spacing 1 pt"/>
    <w:basedOn w:val="Heading1"/>
    <w:rsid w:val="00BD424A"/>
    <w:rPr>
      <w:rFonts w:ascii="Georgia" w:eastAsia="Georgia" w:hAnsi="Georgia" w:cs="Georgia"/>
      <w:color w:val="000000"/>
      <w:spacing w:val="30"/>
      <w:w w:val="100"/>
      <w:position w:val="0"/>
      <w:sz w:val="24"/>
      <w:szCs w:val="24"/>
      <w:shd w:val="clear" w:color="auto" w:fill="FFFFFF"/>
      <w:lang w:val="el-GR" w:eastAsia="el-GR" w:bidi="el-GR"/>
    </w:rPr>
  </w:style>
  <w:style w:type="character" w:customStyle="1" w:styleId="Bodytext6pt">
    <w:name w:val="Body text + 6 pt"/>
    <w:aliases w:val="Italic,Spacing 0 pt"/>
    <w:basedOn w:val="Bodytext"/>
    <w:rsid w:val="00BD424A"/>
    <w:rPr>
      <w:rFonts w:ascii="Garamond" w:eastAsia="Garamond" w:hAnsi="Garamond" w:cs="Garamond"/>
      <w:i/>
      <w:iCs/>
      <w:color w:val="000000"/>
      <w:spacing w:val="10"/>
      <w:w w:val="100"/>
      <w:position w:val="0"/>
      <w:sz w:val="12"/>
      <w:szCs w:val="12"/>
      <w:shd w:val="clear" w:color="auto" w:fill="FFFFFF"/>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2348</Words>
  <Characters>13385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Котова</dc:creator>
  <cp:keywords/>
  <dc:description/>
  <cp:lastModifiedBy>Оксана Дерев`янко</cp:lastModifiedBy>
  <cp:revision>3</cp:revision>
  <cp:lastPrinted>2017-11-30T14:18:00Z</cp:lastPrinted>
  <dcterms:created xsi:type="dcterms:W3CDTF">2017-11-30T14:18:00Z</dcterms:created>
  <dcterms:modified xsi:type="dcterms:W3CDTF">2018-11-20T09:36:00Z</dcterms:modified>
</cp:coreProperties>
</file>